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F8C2" w14:textId="77777777" w:rsidR="00D94D22" w:rsidRPr="0091501D" w:rsidRDefault="00D94D22" w:rsidP="00104816">
      <w:pPr>
        <w:spacing w:before="0" w:line="240" w:lineRule="auto"/>
        <w:ind w:right="677"/>
        <w:jc w:val="both"/>
        <w:rPr>
          <w:rFonts w:ascii="Times" w:hAnsi="Times" w:cs="Times New Roman"/>
          <w:color w:val="C00000"/>
          <w:sz w:val="20"/>
          <w:szCs w:val="20"/>
        </w:rPr>
      </w:pPr>
      <w:r w:rsidRPr="0091501D">
        <w:rPr>
          <w:rFonts w:ascii="Verdana" w:hAnsi="Verdana" w:cs="Times New Roman"/>
          <w:i/>
          <w:iCs/>
          <w:color w:val="C00000"/>
          <w:sz w:val="20"/>
          <w:szCs w:val="20"/>
        </w:rPr>
        <w:t xml:space="preserve">The below is a sample only. Feel free to make your own modifications but we ask that the general content and subjects which is </w:t>
      </w:r>
      <w:r w:rsidRPr="0091501D">
        <w:rPr>
          <w:rFonts w:ascii="Verdana" w:hAnsi="Verdana" w:cs="Times New Roman"/>
          <w:b/>
          <w:bCs/>
          <w:i/>
          <w:iCs/>
          <w:color w:val="C00000"/>
          <w:sz w:val="20"/>
          <w:szCs w:val="20"/>
        </w:rPr>
        <w:t>bolded</w:t>
      </w:r>
      <w:r w:rsidRPr="0091501D">
        <w:rPr>
          <w:rFonts w:ascii="Verdana" w:hAnsi="Verdana" w:cs="Times New Roman"/>
          <w:i/>
          <w:iCs/>
          <w:color w:val="C00000"/>
          <w:sz w:val="20"/>
          <w:szCs w:val="20"/>
        </w:rPr>
        <w:t xml:space="preserve"> is included in some way. This should be sent home through your teacher in paper form in each student’s backpack in the class. Once the Class Lists have been compiled and emails collected, you can communicate via email going forward.</w:t>
      </w:r>
    </w:p>
    <w:p w14:paraId="6D38EC7C" w14:textId="77777777" w:rsidR="006A1351" w:rsidRPr="0091501D" w:rsidRDefault="006A1351" w:rsidP="006A1351">
      <w:pPr>
        <w:pStyle w:val="Heading1"/>
        <w:rPr>
          <w:rFonts w:ascii="Adobe Devanagari" w:hAnsi="Adobe Devanagari" w:cs="Adobe Devanagari"/>
          <w:color w:val="C00000"/>
          <w:sz w:val="2"/>
        </w:rPr>
      </w:pPr>
    </w:p>
    <w:p w14:paraId="3BD55239" w14:textId="77777777" w:rsidR="0091501D" w:rsidRDefault="0091501D" w:rsidP="00C373F3">
      <w:pPr>
        <w:ind w:right="678"/>
        <w:jc w:val="both"/>
        <w:rPr>
          <w:rFonts w:ascii="Trebuchet MS" w:hAnsi="Trebuchet MS" w:cs="Adobe Devanagari"/>
          <w:color w:val="000000"/>
          <w:sz w:val="19"/>
          <w:szCs w:val="19"/>
        </w:rPr>
      </w:pPr>
    </w:p>
    <w:p w14:paraId="4AA5F773" w14:textId="031D1AD1" w:rsidR="00EE0CC1" w:rsidRPr="00EE0CC1" w:rsidRDefault="00D94D22" w:rsidP="00EE0CC1">
      <w:pPr>
        <w:ind w:right="678"/>
        <w:jc w:val="both"/>
        <w:rPr>
          <w:rFonts w:ascii="Trebuchet MS" w:hAnsi="Trebuchet MS" w:cs="Adobe Devanagari"/>
          <w:sz w:val="19"/>
          <w:szCs w:val="19"/>
        </w:rPr>
      </w:pPr>
      <w:r w:rsidRPr="0091501D">
        <w:rPr>
          <w:rFonts w:ascii="Trebuchet MS" w:hAnsi="Trebuchet MS" w:cs="Adobe Devanagari"/>
          <w:color w:val="000000"/>
          <w:sz w:val="19"/>
          <w:szCs w:val="19"/>
        </w:rPr>
        <w:t>Hello Parents!</w:t>
      </w:r>
    </w:p>
    <w:p w14:paraId="4B71E47D" w14:textId="0DF1906E" w:rsidR="00D94D22" w:rsidRPr="0091501D" w:rsidRDefault="00EE0CC1" w:rsidP="00C373F3">
      <w:pPr>
        <w:spacing w:before="8"/>
        <w:ind w:right="100"/>
        <w:jc w:val="both"/>
        <w:rPr>
          <w:rFonts w:ascii="Trebuchet MS" w:hAnsi="Trebuchet MS" w:cs="Adobe Devanagari"/>
          <w:sz w:val="19"/>
          <w:szCs w:val="19"/>
        </w:rPr>
      </w:pPr>
      <w:r>
        <w:rPr>
          <w:rFonts w:ascii="Trebuchet MS" w:hAnsi="Trebuchet MS" w:cs="Adobe Devanagari"/>
          <w:color w:val="000000"/>
          <w:sz w:val="19"/>
          <w:szCs w:val="19"/>
        </w:rPr>
        <w:br/>
      </w:r>
      <w:r w:rsidR="00D94D22" w:rsidRPr="0091501D">
        <w:rPr>
          <w:rFonts w:ascii="Trebuchet MS" w:hAnsi="Trebuchet MS" w:cs="Adobe Devanagari"/>
          <w:color w:val="000000"/>
          <w:sz w:val="19"/>
          <w:szCs w:val="19"/>
        </w:rPr>
        <w:t>We are your Class Parents for the year. We are [</w:t>
      </w:r>
      <w:r w:rsidR="00D94D22" w:rsidRPr="0091501D">
        <w:rPr>
          <w:rFonts w:ascii="Trebuchet MS" w:hAnsi="Trebuchet MS" w:cs="Adobe Devanagari"/>
          <w:i/>
          <w:iCs/>
          <w:color w:val="000000"/>
          <w:sz w:val="19"/>
          <w:szCs w:val="19"/>
        </w:rPr>
        <w:t>include names and roles if assigned</w:t>
      </w:r>
      <w:r w:rsidR="00D94D22" w:rsidRPr="0091501D">
        <w:rPr>
          <w:rFonts w:ascii="Trebuchet MS" w:hAnsi="Trebuchet MS" w:cs="Adobe Devanagari"/>
          <w:color w:val="000000"/>
          <w:sz w:val="19"/>
          <w:szCs w:val="19"/>
        </w:rPr>
        <w:t xml:space="preserve">]. Our goal is </w:t>
      </w:r>
      <w:proofErr w:type="gramStart"/>
      <w:r w:rsidR="00D94D22" w:rsidRPr="0091501D">
        <w:rPr>
          <w:rFonts w:ascii="Trebuchet MS" w:hAnsi="Trebuchet MS" w:cs="Adobe Devanagari"/>
          <w:color w:val="000000"/>
          <w:sz w:val="19"/>
          <w:szCs w:val="19"/>
        </w:rPr>
        <w:t>help</w:t>
      </w:r>
      <w:proofErr w:type="gramEnd"/>
      <w:r w:rsidR="00D94D22" w:rsidRPr="0091501D">
        <w:rPr>
          <w:rFonts w:ascii="Trebuchet MS" w:hAnsi="Trebuchet MS" w:cs="Adobe Devanagari"/>
          <w:color w:val="000000"/>
          <w:sz w:val="19"/>
          <w:szCs w:val="19"/>
        </w:rPr>
        <w:t xml:space="preserve"> our teacher(s) feel supported and have the resources</w:t>
      </w:r>
      <w:r w:rsidR="00D94D22" w:rsidRPr="0091501D">
        <w:rPr>
          <w:rFonts w:ascii="Trebuchet MS" w:hAnsi="Trebuchet MS" w:cs="Adobe Devanagari"/>
          <w:color w:val="000000"/>
          <w:sz w:val="19"/>
          <w:szCs w:val="19"/>
          <w:shd w:val="clear" w:color="auto" w:fill="FFFFFF"/>
        </w:rPr>
        <w:t xml:space="preserve"> they need to succeed in the classroom.</w:t>
      </w:r>
    </w:p>
    <w:p w14:paraId="45F4AA93" w14:textId="77777777" w:rsidR="00EE0CC1" w:rsidRDefault="00EE0CC1" w:rsidP="003B2AF3">
      <w:pPr>
        <w:spacing w:before="9"/>
        <w:ind w:right="100"/>
        <w:jc w:val="both"/>
        <w:rPr>
          <w:rFonts w:ascii="Trebuchet MS" w:hAnsi="Trebuchet MS" w:cs="Adobe Devanagari"/>
          <w:color w:val="000000"/>
          <w:sz w:val="19"/>
          <w:szCs w:val="19"/>
        </w:rPr>
      </w:pPr>
    </w:p>
    <w:p w14:paraId="13A70B57" w14:textId="0B0AD8F2" w:rsidR="00D94D22" w:rsidRPr="0091501D" w:rsidRDefault="00D94D22" w:rsidP="003B2AF3">
      <w:pPr>
        <w:spacing w:before="9"/>
        <w:ind w:right="100"/>
        <w:jc w:val="both"/>
        <w:rPr>
          <w:rFonts w:ascii="Trebuchet MS" w:hAnsi="Trebuchet MS" w:cs="Adobe Devanagari"/>
          <w:sz w:val="19"/>
          <w:szCs w:val="19"/>
        </w:rPr>
      </w:pPr>
      <w:r w:rsidRPr="0091501D">
        <w:rPr>
          <w:rFonts w:ascii="Trebuchet MS" w:hAnsi="Trebuchet MS" w:cs="Adobe Devanagari"/>
          <w:color w:val="000000"/>
          <w:sz w:val="19"/>
          <w:szCs w:val="19"/>
        </w:rPr>
        <w:t>In order to do this, we need your help.</w:t>
      </w:r>
    </w:p>
    <w:p w14:paraId="0A6AB617" w14:textId="77777777" w:rsidR="003B2AF3" w:rsidRPr="0091501D" w:rsidRDefault="003B2AF3" w:rsidP="003B2AF3">
      <w:pPr>
        <w:spacing w:before="9"/>
        <w:ind w:right="100"/>
        <w:jc w:val="both"/>
        <w:rPr>
          <w:rFonts w:ascii="Trebuchet MS" w:hAnsi="Trebuchet MS" w:cs="Adobe Devanagari"/>
          <w:sz w:val="19"/>
          <w:szCs w:val="19"/>
        </w:rPr>
      </w:pPr>
    </w:p>
    <w:p w14:paraId="3AD84DA6" w14:textId="77777777" w:rsidR="00D94D22" w:rsidRPr="0091501D" w:rsidRDefault="00D94D22" w:rsidP="003B2AF3">
      <w:pPr>
        <w:spacing w:before="9"/>
        <w:ind w:right="100"/>
        <w:jc w:val="both"/>
        <w:rPr>
          <w:rFonts w:ascii="Trebuchet MS" w:hAnsi="Trebuchet MS" w:cs="Adobe Devanagari"/>
          <w:sz w:val="19"/>
          <w:szCs w:val="19"/>
        </w:rPr>
      </w:pPr>
      <w:r w:rsidRPr="0091501D">
        <w:rPr>
          <w:rFonts w:ascii="Trebuchet MS" w:hAnsi="Trebuchet MS" w:cs="Adobe Devanagari"/>
          <w:b/>
          <w:bCs/>
          <w:color w:val="000000"/>
          <w:sz w:val="19"/>
          <w:szCs w:val="19"/>
        </w:rPr>
        <w:t>Class Fund:</w:t>
      </w:r>
      <w:r w:rsidRPr="0091501D">
        <w:rPr>
          <w:rFonts w:ascii="Trebuchet MS" w:hAnsi="Trebuchet MS" w:cs="Adobe Devanagari"/>
          <w:color w:val="000000"/>
          <w:sz w:val="19"/>
          <w:szCs w:val="19"/>
        </w:rPr>
        <w:t xml:space="preserve"> Please consider making a voluntary donation to the Class Fund. [</w:t>
      </w:r>
      <w:r w:rsidRPr="0091501D">
        <w:rPr>
          <w:rFonts w:ascii="Trebuchet MS" w:hAnsi="Trebuchet MS" w:cs="Adobe Devanagari"/>
          <w:i/>
          <w:iCs/>
          <w:color w:val="000000"/>
          <w:sz w:val="19"/>
          <w:szCs w:val="19"/>
        </w:rPr>
        <w:t>We are accepting a suggested voluntary contribution of $</w:t>
      </w:r>
      <w:proofErr w:type="spellStart"/>
      <w:proofErr w:type="gramStart"/>
      <w:r w:rsidRPr="0091501D">
        <w:rPr>
          <w:rFonts w:ascii="Trebuchet MS" w:hAnsi="Trebuchet MS" w:cs="Adobe Devanagari"/>
          <w:i/>
          <w:iCs/>
          <w:color w:val="000000"/>
          <w:sz w:val="19"/>
          <w:szCs w:val="19"/>
        </w:rPr>
        <w:t>xx.xx</w:t>
      </w:r>
      <w:proofErr w:type="spellEnd"/>
      <w:proofErr w:type="gramEnd"/>
      <w:r w:rsidRPr="0091501D">
        <w:rPr>
          <w:rFonts w:ascii="Trebuchet MS" w:hAnsi="Trebuchet MS" w:cs="Adobe Devanagari"/>
          <w:i/>
          <w:iCs/>
          <w:color w:val="000000"/>
          <w:sz w:val="19"/>
          <w:szCs w:val="19"/>
        </w:rPr>
        <w:t xml:space="preserve"> </w:t>
      </w:r>
      <w:r w:rsidRPr="0091501D">
        <w:rPr>
          <w:rFonts w:ascii="Trebuchet MS" w:hAnsi="Trebuchet MS" w:cs="Adobe Devanagari"/>
          <w:b/>
          <w:bCs/>
          <w:i/>
          <w:iCs/>
          <w:color w:val="000000"/>
          <w:sz w:val="19"/>
          <w:szCs w:val="19"/>
          <w:u w:val="single"/>
        </w:rPr>
        <w:t>OR</w:t>
      </w:r>
      <w:r w:rsidRPr="0091501D">
        <w:rPr>
          <w:rFonts w:ascii="Trebuchet MS" w:hAnsi="Trebuchet MS" w:cs="Adobe Devanagari"/>
          <w:i/>
          <w:iCs/>
          <w:color w:val="000000"/>
          <w:sz w:val="19"/>
          <w:szCs w:val="19"/>
        </w:rPr>
        <w:t xml:space="preserve"> The amount you donate is up to you. </w:t>
      </w:r>
      <w:r w:rsidRPr="0091501D">
        <w:rPr>
          <w:rFonts w:ascii="Trebuchet MS" w:hAnsi="Trebuchet MS" w:cs="Adobe Devanagari"/>
          <w:b/>
          <w:bCs/>
          <w:i/>
          <w:iCs/>
          <w:color w:val="000000"/>
          <w:sz w:val="19"/>
          <w:szCs w:val="19"/>
          <w:u w:val="single"/>
        </w:rPr>
        <w:t>OR</w:t>
      </w:r>
      <w:r w:rsidRPr="0091501D">
        <w:rPr>
          <w:rFonts w:ascii="Trebuchet MS" w:hAnsi="Trebuchet MS" w:cs="Adobe Devanagari"/>
          <w:i/>
          <w:iCs/>
          <w:color w:val="000000"/>
          <w:sz w:val="19"/>
          <w:szCs w:val="19"/>
        </w:rPr>
        <w:t xml:space="preserve"> You will hear from us shortly about the Class Fund.</w:t>
      </w:r>
      <w:r w:rsidRPr="0091501D">
        <w:rPr>
          <w:rFonts w:ascii="Trebuchet MS" w:hAnsi="Trebuchet MS" w:cs="Adobe Devanagari"/>
          <w:color w:val="000000"/>
          <w:sz w:val="19"/>
          <w:szCs w:val="19"/>
        </w:rPr>
        <w:t xml:space="preserve">] All donations are </w:t>
      </w:r>
      <w:r w:rsidR="00714758" w:rsidRPr="0091501D">
        <w:rPr>
          <w:rFonts w:ascii="Trebuchet MS" w:hAnsi="Trebuchet MS" w:cs="Adobe Devanagari"/>
          <w:color w:val="000000"/>
          <w:sz w:val="19"/>
          <w:szCs w:val="19"/>
        </w:rPr>
        <w:t>voluntary,</w:t>
      </w:r>
      <w:r w:rsidRPr="0091501D">
        <w:rPr>
          <w:rFonts w:ascii="Trebuchet MS" w:hAnsi="Trebuchet MS" w:cs="Adobe Devanagari"/>
          <w:color w:val="000000"/>
          <w:sz w:val="19"/>
          <w:szCs w:val="19"/>
        </w:rPr>
        <w:t xml:space="preserve"> but any amount helps. The class fund helps supplement classroom supplies, including art supplies, celebrations, prizes, miscellaneous class trip expenses and community projects. We will maintain the monies we collect now to cover these expenses for the school year.</w:t>
      </w:r>
    </w:p>
    <w:p w14:paraId="1727A31D" w14:textId="77777777" w:rsidR="003B2AF3" w:rsidRPr="0091501D" w:rsidRDefault="003B2AF3" w:rsidP="003B2AF3">
      <w:pPr>
        <w:spacing w:before="9"/>
        <w:ind w:right="100"/>
        <w:jc w:val="both"/>
        <w:rPr>
          <w:rFonts w:ascii="Trebuchet MS" w:hAnsi="Trebuchet MS" w:cs="Adobe Devanagari"/>
          <w:sz w:val="19"/>
          <w:szCs w:val="19"/>
        </w:rPr>
      </w:pPr>
    </w:p>
    <w:p w14:paraId="66A93FC9" w14:textId="77777777" w:rsidR="00D94D22" w:rsidRPr="0091501D" w:rsidRDefault="00D94D22" w:rsidP="00C373F3">
      <w:pPr>
        <w:spacing w:before="9"/>
        <w:ind w:right="100"/>
        <w:jc w:val="both"/>
        <w:rPr>
          <w:rFonts w:ascii="Trebuchet MS" w:hAnsi="Trebuchet MS" w:cs="Adobe Devanagari"/>
          <w:sz w:val="19"/>
          <w:szCs w:val="19"/>
        </w:rPr>
      </w:pPr>
      <w:r w:rsidRPr="0091501D">
        <w:rPr>
          <w:rFonts w:ascii="Trebuchet MS" w:hAnsi="Trebuchet MS" w:cs="Adobe Devanagari"/>
          <w:b/>
          <w:bCs/>
          <w:color w:val="000000"/>
          <w:sz w:val="19"/>
          <w:szCs w:val="19"/>
        </w:rPr>
        <w:t>Teacher Gifts:</w:t>
      </w:r>
      <w:r w:rsidRPr="0091501D">
        <w:rPr>
          <w:rFonts w:ascii="Trebuchet MS" w:hAnsi="Trebuchet MS" w:cs="Adobe Devanagari"/>
          <w:color w:val="000000"/>
          <w:sz w:val="19"/>
          <w:szCs w:val="19"/>
        </w:rPr>
        <w:t xml:space="preserve"> We do expect to have 2 additional </w:t>
      </w:r>
      <w:r w:rsidR="00714758" w:rsidRPr="0091501D">
        <w:rPr>
          <w:rFonts w:ascii="Trebuchet MS" w:hAnsi="Trebuchet MS" w:cs="Adobe Devanagari"/>
          <w:color w:val="000000"/>
          <w:sz w:val="19"/>
          <w:szCs w:val="19"/>
        </w:rPr>
        <w:t>requests</w:t>
      </w:r>
      <w:r w:rsidRPr="0091501D">
        <w:rPr>
          <w:rFonts w:ascii="Trebuchet MS" w:hAnsi="Trebuchet MS" w:cs="Adobe Devanagari"/>
          <w:color w:val="000000"/>
          <w:sz w:val="19"/>
          <w:szCs w:val="19"/>
        </w:rPr>
        <w:t xml:space="preserve"> for voluntary donations for teacher gifts. One in December and one at the end of the school year.</w:t>
      </w:r>
    </w:p>
    <w:p w14:paraId="06010154" w14:textId="77777777" w:rsidR="00D94D22" w:rsidRPr="0091501D" w:rsidRDefault="00D94D22" w:rsidP="00C373F3">
      <w:pPr>
        <w:spacing w:before="165"/>
        <w:ind w:right="519"/>
        <w:jc w:val="both"/>
        <w:rPr>
          <w:rFonts w:ascii="Trebuchet MS" w:hAnsi="Trebuchet MS" w:cs="Adobe Devanagari"/>
          <w:color w:val="000000"/>
          <w:sz w:val="19"/>
          <w:szCs w:val="19"/>
        </w:rPr>
      </w:pPr>
      <w:r w:rsidRPr="0091501D">
        <w:rPr>
          <w:rFonts w:ascii="Trebuchet MS" w:hAnsi="Trebuchet MS" w:cs="Adobe Devanagari"/>
          <w:b/>
          <w:bCs/>
          <w:color w:val="000000"/>
          <w:sz w:val="19"/>
          <w:szCs w:val="19"/>
        </w:rPr>
        <w:t xml:space="preserve">Parents </w:t>
      </w:r>
      <w:proofErr w:type="gramStart"/>
      <w:r w:rsidRPr="0091501D">
        <w:rPr>
          <w:rFonts w:ascii="Trebuchet MS" w:hAnsi="Trebuchet MS" w:cs="Adobe Devanagari"/>
          <w:b/>
          <w:bCs/>
          <w:color w:val="000000"/>
          <w:sz w:val="19"/>
          <w:szCs w:val="19"/>
        </w:rPr>
        <w:t>As</w:t>
      </w:r>
      <w:proofErr w:type="gramEnd"/>
      <w:r w:rsidRPr="0091501D">
        <w:rPr>
          <w:rFonts w:ascii="Trebuchet MS" w:hAnsi="Trebuchet MS" w:cs="Adobe Devanagari"/>
          <w:b/>
          <w:bCs/>
          <w:color w:val="000000"/>
          <w:sz w:val="19"/>
          <w:szCs w:val="19"/>
        </w:rPr>
        <w:t xml:space="preserve"> Learning Partners:</w:t>
      </w:r>
      <w:r w:rsidRPr="0091501D">
        <w:rPr>
          <w:rFonts w:ascii="Trebuchet MS" w:hAnsi="Trebuchet MS" w:cs="Adobe Devanagari"/>
          <w:color w:val="000000"/>
          <w:sz w:val="19"/>
          <w:szCs w:val="19"/>
        </w:rPr>
        <w:t xml:space="preserve"> One Friday of every month, our school hosts PALP. PALP is a great way to participate in the classroom. Teachers invite parent(s) into the classroom to teach for the first period which is from 8:00am to 8:50am. We need volunteers for each PALP date below:</w:t>
      </w:r>
    </w:p>
    <w:p w14:paraId="658DF4FB" w14:textId="12C31A39"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Pr>
          <w:rFonts w:ascii="Trebuchet MS" w:eastAsia="Times New Roman" w:hAnsi="Trebuchet MS" w:cs="Arial"/>
          <w:b/>
          <w:bCs/>
          <w:color w:val="222222"/>
          <w:sz w:val="20"/>
          <w:szCs w:val="20"/>
        </w:rPr>
        <w:br/>
      </w:r>
      <w:r w:rsidRPr="00EE0CC1">
        <w:rPr>
          <w:rFonts w:ascii="Trebuchet MS" w:eastAsia="Times New Roman" w:hAnsi="Trebuchet MS" w:cs="Arial"/>
          <w:b/>
          <w:bCs/>
          <w:color w:val="222222"/>
          <w:sz w:val="20"/>
          <w:szCs w:val="20"/>
        </w:rPr>
        <w:t>October - No PALP </w:t>
      </w:r>
    </w:p>
    <w:p w14:paraId="11FC2059"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Friday, November 8th, 8:10am</w:t>
      </w:r>
    </w:p>
    <w:p w14:paraId="1071B4AD"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Friday, December 6th, 8:10am</w:t>
      </w:r>
    </w:p>
    <w:p w14:paraId="752D091E"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Friday, January 10th, 8:10am</w:t>
      </w:r>
    </w:p>
    <w:p w14:paraId="5BC3AD8C"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Friday, February 7th, 8:10am</w:t>
      </w:r>
    </w:p>
    <w:p w14:paraId="7CE5B231"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Friday, March 6th, 8:10am</w:t>
      </w:r>
    </w:p>
    <w:p w14:paraId="12F1F5F1"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Wednesday, April 22nd: class activity for Earth Day in lieu of PALP</w:t>
      </w:r>
    </w:p>
    <w:p w14:paraId="6774E701"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Friday, May 8th, 8:10am</w:t>
      </w:r>
    </w:p>
    <w:p w14:paraId="0ACF0402" w14:textId="77777777" w:rsidR="00EE0CC1" w:rsidRPr="00EE0CC1" w:rsidRDefault="00EE0CC1" w:rsidP="00EE0CC1">
      <w:pPr>
        <w:shd w:val="clear" w:color="auto" w:fill="FFFFFF"/>
        <w:spacing w:before="0" w:line="240" w:lineRule="auto"/>
        <w:rPr>
          <w:rFonts w:ascii="Trebuchet MS" w:eastAsia="Times New Roman" w:hAnsi="Trebuchet MS" w:cs="Arial"/>
          <w:b/>
          <w:bCs/>
          <w:color w:val="222222"/>
          <w:sz w:val="20"/>
          <w:szCs w:val="20"/>
        </w:rPr>
      </w:pPr>
      <w:r w:rsidRPr="00EE0CC1">
        <w:rPr>
          <w:rFonts w:ascii="Trebuchet MS" w:eastAsia="Times New Roman" w:hAnsi="Trebuchet MS" w:cs="Arial"/>
          <w:b/>
          <w:bCs/>
          <w:color w:val="222222"/>
          <w:sz w:val="20"/>
          <w:szCs w:val="20"/>
        </w:rPr>
        <w:t>June - No PALP</w:t>
      </w:r>
    </w:p>
    <w:p w14:paraId="76E86CF4" w14:textId="77777777" w:rsidR="00BC311C" w:rsidRPr="0091501D" w:rsidRDefault="00BC311C" w:rsidP="00BC311C">
      <w:pPr>
        <w:spacing w:before="0" w:line="240" w:lineRule="auto"/>
        <w:jc w:val="both"/>
        <w:rPr>
          <w:rFonts w:ascii="Trebuchet MS" w:hAnsi="Trebuchet MS" w:cs="Adobe Devanagari"/>
          <w:b/>
          <w:bCs/>
          <w:color w:val="000000"/>
          <w:sz w:val="19"/>
          <w:szCs w:val="19"/>
        </w:rPr>
      </w:pPr>
    </w:p>
    <w:p w14:paraId="4DA8D010" w14:textId="77777777" w:rsidR="00D94D22" w:rsidRPr="0091501D" w:rsidRDefault="00D94D22" w:rsidP="008275C2">
      <w:pPr>
        <w:spacing w:before="0" w:after="240" w:line="240" w:lineRule="auto"/>
        <w:jc w:val="both"/>
        <w:rPr>
          <w:rFonts w:ascii="Trebuchet MS" w:eastAsia="Times New Roman" w:hAnsi="Trebuchet MS" w:cs="Adobe Devanagari"/>
          <w:b/>
          <w:i/>
          <w:sz w:val="19"/>
          <w:szCs w:val="19"/>
        </w:rPr>
      </w:pPr>
      <w:r w:rsidRPr="0091501D">
        <w:rPr>
          <w:rFonts w:ascii="Trebuchet MS" w:hAnsi="Trebuchet MS" w:cs="Adobe Devanagari"/>
          <w:b/>
          <w:bCs/>
          <w:color w:val="000000"/>
          <w:sz w:val="19"/>
          <w:szCs w:val="19"/>
        </w:rPr>
        <w:t>Class List:</w:t>
      </w:r>
      <w:r w:rsidRPr="0091501D">
        <w:rPr>
          <w:rFonts w:ascii="Trebuchet MS" w:hAnsi="Trebuchet MS" w:cs="Adobe Devanagari"/>
          <w:color w:val="000000"/>
          <w:sz w:val="19"/>
          <w:szCs w:val="19"/>
        </w:rPr>
        <w:t xml:space="preserve">  Let’s all stay connected. We will be sending out a Class Directory with every student’s name and related parent contact information. Help us make this information complete. When you receive this Directory, please send it back to us if your information is not complete or is missing. </w:t>
      </w:r>
    </w:p>
    <w:p w14:paraId="6042E6BA" w14:textId="35483021" w:rsidR="00D94D22" w:rsidRPr="0091501D" w:rsidRDefault="00D94D22" w:rsidP="008275C2">
      <w:pPr>
        <w:spacing w:after="240"/>
        <w:ind w:right="678"/>
        <w:jc w:val="both"/>
        <w:rPr>
          <w:rFonts w:ascii="Trebuchet MS" w:hAnsi="Trebuchet MS" w:cs="Adobe Devanagari"/>
          <w:sz w:val="19"/>
          <w:szCs w:val="19"/>
        </w:rPr>
      </w:pPr>
      <w:r w:rsidRPr="0091501D">
        <w:rPr>
          <w:rFonts w:ascii="Trebuchet MS" w:hAnsi="Trebuchet MS" w:cs="Adobe Devanagari"/>
          <w:b/>
          <w:bCs/>
          <w:color w:val="000000"/>
          <w:sz w:val="19"/>
          <w:szCs w:val="19"/>
        </w:rPr>
        <w:t>School and PA Email Lists:</w:t>
      </w:r>
      <w:r w:rsidRPr="0091501D">
        <w:rPr>
          <w:rFonts w:ascii="Trebuchet MS" w:hAnsi="Trebuchet MS" w:cs="Adobe Devanagari"/>
          <w:color w:val="000000"/>
          <w:sz w:val="19"/>
          <w:szCs w:val="19"/>
        </w:rPr>
        <w:t xml:space="preserve"> If you want to receive timely emails regarding your child’s grade or school level events and issues, be sure to join our email list at: </w:t>
      </w:r>
      <w:r w:rsidR="00F661C7" w:rsidRPr="00F661C7">
        <w:rPr>
          <w:rFonts w:ascii="Trebuchet MS" w:hAnsi="Trebuchet MS" w:cs="Adobe Devanagari"/>
          <w:sz w:val="19"/>
          <w:szCs w:val="19"/>
          <w:u w:val="single"/>
        </w:rPr>
        <w:t>www.</w:t>
      </w:r>
      <w:r w:rsidRPr="00F661C7">
        <w:rPr>
          <w:rFonts w:ascii="Trebuchet MS" w:hAnsi="Trebuchet MS" w:cs="Adobe Devanagari"/>
          <w:sz w:val="19"/>
          <w:szCs w:val="19"/>
          <w:u w:val="single"/>
        </w:rPr>
        <w:t>pa101.org</w:t>
      </w:r>
      <w:r w:rsidRPr="0091501D">
        <w:rPr>
          <w:rFonts w:ascii="Trebuchet MS" w:hAnsi="Trebuchet MS" w:cs="Adobe Devanagari"/>
          <w:color w:val="000000"/>
          <w:sz w:val="19"/>
          <w:szCs w:val="19"/>
        </w:rPr>
        <w:t>. Also follow the PA on Twitter: @pa101q</w:t>
      </w:r>
    </w:p>
    <w:p w14:paraId="019A6383" w14:textId="77777777" w:rsidR="006A1351" w:rsidRPr="0091501D" w:rsidRDefault="00D94D22" w:rsidP="008275C2">
      <w:pPr>
        <w:spacing w:before="165" w:after="240"/>
        <w:ind w:right="519"/>
        <w:jc w:val="both"/>
        <w:rPr>
          <w:rFonts w:ascii="Trebuchet MS" w:hAnsi="Trebuchet MS" w:cs="Adobe Devanagari"/>
          <w:sz w:val="19"/>
          <w:szCs w:val="19"/>
        </w:rPr>
      </w:pPr>
      <w:r w:rsidRPr="0091501D">
        <w:rPr>
          <w:rFonts w:ascii="Trebuchet MS" w:hAnsi="Trebuchet MS" w:cs="Adobe Devanagari"/>
          <w:b/>
          <w:bCs/>
          <w:color w:val="000000"/>
          <w:sz w:val="19"/>
          <w:szCs w:val="19"/>
        </w:rPr>
        <w:t>PA Meetings:</w:t>
      </w:r>
      <w:r w:rsidRPr="0091501D">
        <w:rPr>
          <w:rFonts w:ascii="Trebuchet MS" w:hAnsi="Trebuchet MS" w:cs="Adobe Devanagari"/>
          <w:color w:val="000000"/>
          <w:sz w:val="19"/>
          <w:szCs w:val="19"/>
        </w:rPr>
        <w:t xml:space="preserve"> We encourage all parents to attend the PA meeting. Be sure to check out and subscribe to the calendar: </w:t>
      </w:r>
      <w:hyperlink r:id="rId8" w:history="1">
        <w:r w:rsidRPr="0091501D">
          <w:rPr>
            <w:rFonts w:ascii="Trebuchet MS" w:hAnsi="Trebuchet MS" w:cs="Adobe Devanagari"/>
            <w:color w:val="1155CC"/>
            <w:sz w:val="19"/>
            <w:szCs w:val="19"/>
            <w:u w:val="single"/>
          </w:rPr>
          <w:t>PS 101 Cale</w:t>
        </w:r>
        <w:bookmarkStart w:id="0" w:name="_GoBack"/>
        <w:bookmarkEnd w:id="0"/>
        <w:r w:rsidRPr="0091501D">
          <w:rPr>
            <w:rFonts w:ascii="Trebuchet MS" w:hAnsi="Trebuchet MS" w:cs="Adobe Devanagari"/>
            <w:color w:val="1155CC"/>
            <w:sz w:val="19"/>
            <w:szCs w:val="19"/>
            <w:u w:val="single"/>
          </w:rPr>
          <w:t>n</w:t>
        </w:r>
        <w:r w:rsidRPr="0091501D">
          <w:rPr>
            <w:rFonts w:ascii="Trebuchet MS" w:hAnsi="Trebuchet MS" w:cs="Adobe Devanagari"/>
            <w:color w:val="1155CC"/>
            <w:sz w:val="19"/>
            <w:szCs w:val="19"/>
            <w:u w:val="single"/>
          </w:rPr>
          <w:t>dar</w:t>
        </w:r>
      </w:hyperlink>
    </w:p>
    <w:p w14:paraId="1AE84852" w14:textId="77777777" w:rsidR="00D94D22" w:rsidRPr="0091501D" w:rsidRDefault="00D94D22" w:rsidP="008275C2">
      <w:pPr>
        <w:spacing w:before="165" w:after="240"/>
        <w:ind w:right="519"/>
        <w:jc w:val="both"/>
        <w:rPr>
          <w:rFonts w:ascii="Trebuchet MS" w:hAnsi="Trebuchet MS" w:cs="Adobe Devanagari"/>
          <w:sz w:val="19"/>
          <w:szCs w:val="19"/>
        </w:rPr>
      </w:pPr>
      <w:r w:rsidRPr="0091501D">
        <w:rPr>
          <w:rFonts w:ascii="Trebuchet MS" w:hAnsi="Trebuchet MS" w:cs="Adobe Devanagari"/>
          <w:b/>
          <w:bCs/>
          <w:color w:val="000000"/>
          <w:sz w:val="19"/>
          <w:szCs w:val="19"/>
        </w:rPr>
        <w:t>Lots of Valuable Information</w:t>
      </w:r>
      <w:r w:rsidRPr="0091501D">
        <w:rPr>
          <w:rFonts w:ascii="Trebuchet MS" w:hAnsi="Trebuchet MS" w:cs="Adobe Devanagari"/>
          <w:color w:val="000000"/>
          <w:sz w:val="19"/>
          <w:szCs w:val="19"/>
        </w:rPr>
        <w:t xml:space="preserve"> is at </w:t>
      </w:r>
      <w:hyperlink r:id="rId9" w:history="1">
        <w:r w:rsidRPr="0091501D">
          <w:rPr>
            <w:rFonts w:ascii="Trebuchet MS" w:hAnsi="Trebuchet MS" w:cs="Adobe Devanagari"/>
            <w:color w:val="000000"/>
            <w:sz w:val="19"/>
            <w:szCs w:val="19"/>
            <w:u w:val="single"/>
          </w:rPr>
          <w:t>www.pa101.org</w:t>
        </w:r>
      </w:hyperlink>
      <w:r w:rsidRPr="0091501D">
        <w:rPr>
          <w:rFonts w:ascii="Trebuchet MS" w:hAnsi="Trebuchet MS" w:cs="Adobe Devanagari"/>
          <w:color w:val="000000"/>
          <w:sz w:val="19"/>
          <w:szCs w:val="19"/>
          <w:u w:val="single"/>
        </w:rPr>
        <w:t xml:space="preserve"> </w:t>
      </w:r>
      <w:r w:rsidRPr="0091501D">
        <w:rPr>
          <w:rFonts w:ascii="Trebuchet MS" w:hAnsi="Trebuchet MS" w:cs="Adobe Devanagari"/>
          <w:color w:val="000000"/>
          <w:sz w:val="19"/>
          <w:szCs w:val="19"/>
        </w:rPr>
        <w:t xml:space="preserve">and </w:t>
      </w:r>
      <w:hyperlink r:id="rId10" w:history="1">
        <w:r w:rsidRPr="0091501D">
          <w:rPr>
            <w:rFonts w:ascii="Trebuchet MS" w:hAnsi="Trebuchet MS" w:cs="Adobe Devanagari"/>
            <w:color w:val="000000"/>
            <w:sz w:val="19"/>
            <w:szCs w:val="19"/>
            <w:u w:val="single"/>
          </w:rPr>
          <w:t>www.ps101q.org</w:t>
        </w:r>
      </w:hyperlink>
      <w:r w:rsidRPr="0091501D">
        <w:rPr>
          <w:rFonts w:ascii="Trebuchet MS" w:hAnsi="Trebuchet MS" w:cs="Adobe Devanagari"/>
          <w:color w:val="000000"/>
          <w:sz w:val="19"/>
          <w:szCs w:val="19"/>
        </w:rPr>
        <w:t>.</w:t>
      </w:r>
    </w:p>
    <w:p w14:paraId="5C2B4050" w14:textId="77777777" w:rsidR="00D94D22" w:rsidRPr="0091501D" w:rsidRDefault="00D94D22" w:rsidP="00C373F3">
      <w:pPr>
        <w:ind w:right="408"/>
        <w:jc w:val="both"/>
        <w:rPr>
          <w:rFonts w:ascii="Trebuchet MS" w:hAnsi="Trebuchet MS" w:cs="Adobe Devanagari"/>
          <w:sz w:val="19"/>
          <w:szCs w:val="19"/>
        </w:rPr>
      </w:pPr>
      <w:r w:rsidRPr="0091501D">
        <w:rPr>
          <w:rFonts w:ascii="Trebuchet MS" w:hAnsi="Trebuchet MS" w:cs="Adobe Devanagari"/>
          <w:color w:val="000000"/>
          <w:sz w:val="19"/>
          <w:szCs w:val="19"/>
        </w:rPr>
        <w:t>We look forward to a great year of learning and growing for our children, and a community- building experience for us all.</w:t>
      </w:r>
    </w:p>
    <w:p w14:paraId="05051D49" w14:textId="388A6570" w:rsidR="006E3F17" w:rsidRPr="004924A8" w:rsidRDefault="00D94D22" w:rsidP="004924A8">
      <w:pPr>
        <w:ind w:right="408"/>
        <w:jc w:val="both"/>
        <w:rPr>
          <w:rFonts w:ascii="Trebuchet MS" w:hAnsi="Trebuchet MS" w:cs="Adobe Devanagari"/>
          <w:sz w:val="16"/>
          <w:szCs w:val="20"/>
        </w:rPr>
      </w:pPr>
      <w:r w:rsidRPr="0091501D">
        <w:rPr>
          <w:rFonts w:ascii="Trebuchet MS" w:hAnsi="Trebuchet MS" w:cs="Adobe Devanagari"/>
          <w:color w:val="000000"/>
          <w:sz w:val="19"/>
          <w:szCs w:val="19"/>
        </w:rPr>
        <w:t xml:space="preserve">Your Class </w:t>
      </w:r>
      <w:proofErr w:type="gramStart"/>
      <w:r w:rsidRPr="0091501D">
        <w:rPr>
          <w:rFonts w:ascii="Trebuchet MS" w:hAnsi="Trebuchet MS" w:cs="Adobe Devanagari"/>
          <w:color w:val="000000"/>
          <w:sz w:val="19"/>
          <w:szCs w:val="19"/>
        </w:rPr>
        <w:t>Parents,</w:t>
      </w:r>
      <w:r w:rsidR="008275C2" w:rsidRPr="0091501D">
        <w:rPr>
          <w:rFonts w:ascii="Trebuchet MS" w:hAnsi="Trebuchet MS" w:cs="Adobe Devanagari"/>
          <w:color w:val="000000"/>
          <w:sz w:val="19"/>
          <w:szCs w:val="19"/>
        </w:rPr>
        <w:t xml:space="preserve">  </w:t>
      </w:r>
      <w:r w:rsidRPr="0091501D">
        <w:rPr>
          <w:rFonts w:ascii="Trebuchet MS" w:hAnsi="Trebuchet MS" w:cs="Adobe Devanagari"/>
          <w:color w:val="000000"/>
          <w:sz w:val="19"/>
          <w:szCs w:val="19"/>
        </w:rPr>
        <w:t>[</w:t>
      </w:r>
      <w:proofErr w:type="gramEnd"/>
      <w:r w:rsidRPr="0091501D">
        <w:rPr>
          <w:rFonts w:ascii="Trebuchet MS" w:hAnsi="Trebuchet MS" w:cs="Adobe Devanagari"/>
          <w:i/>
          <w:iCs/>
          <w:color w:val="000000"/>
          <w:sz w:val="19"/>
          <w:szCs w:val="19"/>
        </w:rPr>
        <w:t>Names &amp; Contact Details</w:t>
      </w:r>
      <w:r w:rsidRPr="0091501D">
        <w:rPr>
          <w:rFonts w:ascii="Trebuchet MS" w:hAnsi="Trebuchet MS" w:cs="Adobe Devanagari"/>
          <w:color w:val="000000"/>
          <w:sz w:val="18"/>
        </w:rPr>
        <w:t>]</w:t>
      </w:r>
    </w:p>
    <w:sectPr w:rsidR="006E3F17" w:rsidRPr="004924A8" w:rsidSect="00EE6CEA">
      <w:footerReference w:type="default" r:id="rId11"/>
      <w:pgSz w:w="12240" w:h="15840"/>
      <w:pgMar w:top="720" w:right="1296" w:bottom="540" w:left="1008"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7525" w14:textId="77777777" w:rsidR="00A849B5" w:rsidRDefault="00A849B5">
      <w:pPr>
        <w:spacing w:line="240" w:lineRule="auto"/>
      </w:pPr>
      <w:r>
        <w:separator/>
      </w:r>
    </w:p>
  </w:endnote>
  <w:endnote w:type="continuationSeparator" w:id="0">
    <w:p w14:paraId="58700FD9" w14:textId="77777777" w:rsidR="00A849B5" w:rsidRDefault="00A84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35978"/>
      <w:docPartObj>
        <w:docPartGallery w:val="Page Numbers (Bottom of Page)"/>
        <w:docPartUnique/>
      </w:docPartObj>
    </w:sdtPr>
    <w:sdtEndPr>
      <w:rPr>
        <w:color w:val="7F7F7F" w:themeColor="background1" w:themeShade="7F"/>
        <w:spacing w:val="60"/>
        <w:sz w:val="20"/>
      </w:rPr>
    </w:sdtEndPr>
    <w:sdtContent>
      <w:p w14:paraId="657442F0" w14:textId="77777777" w:rsidR="00753B49" w:rsidRPr="00753B49" w:rsidRDefault="00753B49" w:rsidP="00753B49">
        <w:pPr>
          <w:pStyle w:val="Footer"/>
          <w:pBdr>
            <w:top w:val="single" w:sz="4" w:space="1" w:color="D9D9D9" w:themeColor="background1" w:themeShade="D9"/>
          </w:pBdr>
          <w:jc w:val="right"/>
          <w:rPr>
            <w:b/>
            <w:bCs/>
            <w:sz w:val="20"/>
          </w:rPr>
        </w:pPr>
        <w:r w:rsidRPr="00753B49">
          <w:rPr>
            <w:sz w:val="20"/>
          </w:rPr>
          <w:fldChar w:fldCharType="begin"/>
        </w:r>
        <w:r w:rsidRPr="00753B49">
          <w:rPr>
            <w:sz w:val="20"/>
          </w:rPr>
          <w:instrText xml:space="preserve"> PAGE   \* MERGEFORMAT </w:instrText>
        </w:r>
        <w:r w:rsidRPr="00753B49">
          <w:rPr>
            <w:sz w:val="20"/>
          </w:rPr>
          <w:fldChar w:fldCharType="separate"/>
        </w:r>
        <w:r w:rsidR="00034C3B" w:rsidRPr="00034C3B">
          <w:rPr>
            <w:b/>
            <w:bCs/>
            <w:noProof/>
            <w:sz w:val="20"/>
          </w:rPr>
          <w:t>8</w:t>
        </w:r>
        <w:r w:rsidRPr="00753B49">
          <w:rPr>
            <w:b/>
            <w:bCs/>
            <w:noProof/>
            <w:sz w:val="20"/>
          </w:rPr>
          <w:fldChar w:fldCharType="end"/>
        </w:r>
        <w:r w:rsidRPr="00753B49">
          <w:rPr>
            <w:b/>
            <w:bCs/>
            <w:sz w:val="20"/>
          </w:rPr>
          <w:t xml:space="preserve"> | </w:t>
        </w:r>
        <w:r w:rsidRPr="00753B49">
          <w:rPr>
            <w:color w:val="7F7F7F" w:themeColor="background1" w:themeShade="7F"/>
            <w:spacing w:val="60"/>
            <w:sz w:val="20"/>
          </w:rPr>
          <w:t>Page</w:t>
        </w:r>
      </w:p>
    </w:sdtContent>
  </w:sdt>
  <w:p w14:paraId="3838CDCD" w14:textId="77777777" w:rsidR="00753B49" w:rsidRDefault="0075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BECB" w14:textId="77777777" w:rsidR="00A849B5" w:rsidRDefault="00A849B5">
      <w:pPr>
        <w:spacing w:line="240" w:lineRule="auto"/>
      </w:pPr>
      <w:r>
        <w:separator/>
      </w:r>
    </w:p>
  </w:footnote>
  <w:footnote w:type="continuationSeparator" w:id="0">
    <w:p w14:paraId="201549EE" w14:textId="77777777" w:rsidR="00A849B5" w:rsidRDefault="00A849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E312AA"/>
    <w:multiLevelType w:val="hybridMultilevel"/>
    <w:tmpl w:val="D1DC5D16"/>
    <w:lvl w:ilvl="0" w:tplc="4154B72C">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004441"/>
    <w:multiLevelType w:val="multilevel"/>
    <w:tmpl w:val="6328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C76026"/>
    <w:multiLevelType w:val="hybridMultilevel"/>
    <w:tmpl w:val="D73221B2"/>
    <w:lvl w:ilvl="0" w:tplc="28661A8A">
      <w:numFmt w:val="bullet"/>
      <w:lvlText w:val="●"/>
      <w:lvlJc w:val="left"/>
      <w:pPr>
        <w:ind w:left="1548" w:hanging="720"/>
      </w:pPr>
      <w:rPr>
        <w:rFonts w:ascii="Trebuchet MS" w:eastAsia="Trebuchet MS" w:hAnsi="Trebuchet MS" w:cs="Trebuchet MS" w:hint="default"/>
        <w:w w:val="102"/>
        <w:sz w:val="21"/>
        <w:szCs w:val="21"/>
      </w:rPr>
    </w:lvl>
    <w:lvl w:ilvl="1" w:tplc="70F4D236">
      <w:numFmt w:val="bullet"/>
      <w:lvlText w:val="•"/>
      <w:lvlJc w:val="left"/>
      <w:pPr>
        <w:ind w:left="2308" w:hanging="720"/>
      </w:pPr>
      <w:rPr>
        <w:rFonts w:hint="default"/>
      </w:rPr>
    </w:lvl>
    <w:lvl w:ilvl="2" w:tplc="F006D638">
      <w:numFmt w:val="bullet"/>
      <w:lvlText w:val="•"/>
      <w:lvlJc w:val="left"/>
      <w:pPr>
        <w:ind w:left="3076" w:hanging="720"/>
      </w:pPr>
      <w:rPr>
        <w:rFonts w:hint="default"/>
      </w:rPr>
    </w:lvl>
    <w:lvl w:ilvl="3" w:tplc="E5323D5A">
      <w:numFmt w:val="bullet"/>
      <w:lvlText w:val="•"/>
      <w:lvlJc w:val="left"/>
      <w:pPr>
        <w:ind w:left="3844" w:hanging="720"/>
      </w:pPr>
      <w:rPr>
        <w:rFonts w:hint="default"/>
      </w:rPr>
    </w:lvl>
    <w:lvl w:ilvl="4" w:tplc="302EBA32">
      <w:numFmt w:val="bullet"/>
      <w:lvlText w:val="•"/>
      <w:lvlJc w:val="left"/>
      <w:pPr>
        <w:ind w:left="4612" w:hanging="720"/>
      </w:pPr>
      <w:rPr>
        <w:rFonts w:hint="default"/>
      </w:rPr>
    </w:lvl>
    <w:lvl w:ilvl="5" w:tplc="98767B1C">
      <w:numFmt w:val="bullet"/>
      <w:lvlText w:val="•"/>
      <w:lvlJc w:val="left"/>
      <w:pPr>
        <w:ind w:left="5380" w:hanging="720"/>
      </w:pPr>
      <w:rPr>
        <w:rFonts w:hint="default"/>
      </w:rPr>
    </w:lvl>
    <w:lvl w:ilvl="6" w:tplc="67B29580">
      <w:numFmt w:val="bullet"/>
      <w:lvlText w:val="•"/>
      <w:lvlJc w:val="left"/>
      <w:pPr>
        <w:ind w:left="6148" w:hanging="720"/>
      </w:pPr>
      <w:rPr>
        <w:rFonts w:hint="default"/>
      </w:rPr>
    </w:lvl>
    <w:lvl w:ilvl="7" w:tplc="DA3CEBC2">
      <w:numFmt w:val="bullet"/>
      <w:lvlText w:val="•"/>
      <w:lvlJc w:val="left"/>
      <w:pPr>
        <w:ind w:left="6916" w:hanging="720"/>
      </w:pPr>
      <w:rPr>
        <w:rFonts w:hint="default"/>
      </w:rPr>
    </w:lvl>
    <w:lvl w:ilvl="8" w:tplc="FF5C06FA">
      <w:numFmt w:val="bullet"/>
      <w:lvlText w:val="•"/>
      <w:lvlJc w:val="left"/>
      <w:pPr>
        <w:ind w:left="7684" w:hanging="720"/>
      </w:pPr>
      <w:rPr>
        <w:rFonts w:hint="default"/>
      </w:rPr>
    </w:lvl>
  </w:abstractNum>
  <w:abstractNum w:abstractNumId="13" w15:restartNumberingAfterBreak="0">
    <w:nsid w:val="19882598"/>
    <w:multiLevelType w:val="multilevel"/>
    <w:tmpl w:val="FAF0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E95358"/>
    <w:multiLevelType w:val="hybridMultilevel"/>
    <w:tmpl w:val="6CD0F74C"/>
    <w:lvl w:ilvl="0" w:tplc="04090001">
      <w:start w:val="1"/>
      <w:numFmt w:val="bullet"/>
      <w:lvlText w:val=""/>
      <w:lvlJc w:val="left"/>
      <w:pPr>
        <w:ind w:left="1714" w:hanging="360"/>
      </w:pPr>
      <w:rPr>
        <w:rFonts w:ascii="Symbol" w:hAnsi="Symbol" w:hint="default"/>
        <w:sz w:val="22"/>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5" w15:restartNumberingAfterBreak="0">
    <w:nsid w:val="20A921B8"/>
    <w:multiLevelType w:val="hybridMultilevel"/>
    <w:tmpl w:val="9BB4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75915"/>
    <w:multiLevelType w:val="hybridMultilevel"/>
    <w:tmpl w:val="A1AE11F4"/>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7" w15:restartNumberingAfterBreak="0">
    <w:nsid w:val="2BAB055F"/>
    <w:multiLevelType w:val="hybridMultilevel"/>
    <w:tmpl w:val="6448B0D6"/>
    <w:lvl w:ilvl="0" w:tplc="A5A2B55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37A6B"/>
    <w:multiLevelType w:val="hybridMultilevel"/>
    <w:tmpl w:val="4A9E089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9" w15:restartNumberingAfterBreak="0">
    <w:nsid w:val="42724F47"/>
    <w:multiLevelType w:val="hybridMultilevel"/>
    <w:tmpl w:val="17C2E982"/>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0" w15:restartNumberingAfterBreak="0">
    <w:nsid w:val="497E2D09"/>
    <w:multiLevelType w:val="hybridMultilevel"/>
    <w:tmpl w:val="C1CAE6E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1" w15:restartNumberingAfterBreak="0">
    <w:nsid w:val="5B8D6B04"/>
    <w:multiLevelType w:val="hybridMultilevel"/>
    <w:tmpl w:val="911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B68E9"/>
    <w:multiLevelType w:val="hybridMultilevel"/>
    <w:tmpl w:val="02FC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D30A0"/>
    <w:multiLevelType w:val="hybridMultilevel"/>
    <w:tmpl w:val="2E221AD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4" w15:restartNumberingAfterBreak="0">
    <w:nsid w:val="608E7952"/>
    <w:multiLevelType w:val="multilevel"/>
    <w:tmpl w:val="4386B8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501E08"/>
    <w:multiLevelType w:val="hybridMultilevel"/>
    <w:tmpl w:val="B434C668"/>
    <w:lvl w:ilvl="0" w:tplc="1FB26036">
      <w:numFmt w:val="bullet"/>
      <w:lvlText w:val="●"/>
      <w:lvlJc w:val="left"/>
      <w:pPr>
        <w:ind w:left="1548" w:hanging="360"/>
      </w:pPr>
      <w:rPr>
        <w:rFonts w:ascii="Trebuchet MS" w:eastAsia="Trebuchet MS" w:hAnsi="Trebuchet MS" w:cs="Trebuchet MS" w:hint="default"/>
        <w:w w:val="102"/>
        <w:sz w:val="21"/>
        <w:szCs w:val="21"/>
      </w:rPr>
    </w:lvl>
    <w:lvl w:ilvl="1" w:tplc="842E64E0">
      <w:numFmt w:val="bullet"/>
      <w:lvlText w:val="•"/>
      <w:lvlJc w:val="left"/>
      <w:pPr>
        <w:ind w:left="2308" w:hanging="360"/>
      </w:pPr>
      <w:rPr>
        <w:rFonts w:hint="default"/>
      </w:rPr>
    </w:lvl>
    <w:lvl w:ilvl="2" w:tplc="5BA8BD48">
      <w:numFmt w:val="bullet"/>
      <w:lvlText w:val="•"/>
      <w:lvlJc w:val="left"/>
      <w:pPr>
        <w:ind w:left="3076" w:hanging="360"/>
      </w:pPr>
      <w:rPr>
        <w:rFonts w:hint="default"/>
      </w:rPr>
    </w:lvl>
    <w:lvl w:ilvl="3" w:tplc="126AF11C">
      <w:numFmt w:val="bullet"/>
      <w:lvlText w:val="•"/>
      <w:lvlJc w:val="left"/>
      <w:pPr>
        <w:ind w:left="3844" w:hanging="360"/>
      </w:pPr>
      <w:rPr>
        <w:rFonts w:hint="default"/>
      </w:rPr>
    </w:lvl>
    <w:lvl w:ilvl="4" w:tplc="515468E0">
      <w:numFmt w:val="bullet"/>
      <w:lvlText w:val="•"/>
      <w:lvlJc w:val="left"/>
      <w:pPr>
        <w:ind w:left="4612" w:hanging="360"/>
      </w:pPr>
      <w:rPr>
        <w:rFonts w:hint="default"/>
      </w:rPr>
    </w:lvl>
    <w:lvl w:ilvl="5" w:tplc="E77AE334">
      <w:numFmt w:val="bullet"/>
      <w:lvlText w:val="•"/>
      <w:lvlJc w:val="left"/>
      <w:pPr>
        <w:ind w:left="5380" w:hanging="360"/>
      </w:pPr>
      <w:rPr>
        <w:rFonts w:hint="default"/>
      </w:rPr>
    </w:lvl>
    <w:lvl w:ilvl="6" w:tplc="E264CB5C">
      <w:numFmt w:val="bullet"/>
      <w:lvlText w:val="•"/>
      <w:lvlJc w:val="left"/>
      <w:pPr>
        <w:ind w:left="6148" w:hanging="360"/>
      </w:pPr>
      <w:rPr>
        <w:rFonts w:hint="default"/>
      </w:rPr>
    </w:lvl>
    <w:lvl w:ilvl="7" w:tplc="18DC12E8">
      <w:numFmt w:val="bullet"/>
      <w:lvlText w:val="•"/>
      <w:lvlJc w:val="left"/>
      <w:pPr>
        <w:ind w:left="6916" w:hanging="360"/>
      </w:pPr>
      <w:rPr>
        <w:rFonts w:hint="default"/>
      </w:rPr>
    </w:lvl>
    <w:lvl w:ilvl="8" w:tplc="B7BADC98">
      <w:numFmt w:val="bullet"/>
      <w:lvlText w:val="•"/>
      <w:lvlJc w:val="left"/>
      <w:pPr>
        <w:ind w:left="7684" w:hanging="360"/>
      </w:pPr>
      <w:rPr>
        <w:rFonts w:hint="default"/>
      </w:rPr>
    </w:lvl>
  </w:abstractNum>
  <w:abstractNum w:abstractNumId="26" w15:restartNumberingAfterBreak="0">
    <w:nsid w:val="73525D27"/>
    <w:multiLevelType w:val="hybridMultilevel"/>
    <w:tmpl w:val="ED9AEA4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76100E25"/>
    <w:multiLevelType w:val="hybridMultilevel"/>
    <w:tmpl w:val="CF00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06C"/>
    <w:multiLevelType w:val="hybridMultilevel"/>
    <w:tmpl w:val="C4DE2B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0" w15:restartNumberingAfterBreak="0">
    <w:nsid w:val="7FEF3725"/>
    <w:multiLevelType w:val="hybridMultilevel"/>
    <w:tmpl w:val="9AAAED0E"/>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29"/>
  </w:num>
  <w:num w:numId="2">
    <w:abstractNumId w:val="29"/>
    <w:lvlOverride w:ilvl="0">
      <w:startOverride w:val="1"/>
    </w:lvlOverride>
  </w:num>
  <w:num w:numId="3">
    <w:abstractNumId w:val="29"/>
  </w:num>
  <w:num w:numId="4">
    <w:abstractNumId w:val="29"/>
    <w:lvlOverride w:ilvl="0">
      <w:startOverride w:val="1"/>
    </w:lvlOverride>
  </w:num>
  <w:num w:numId="5">
    <w:abstractNumId w:val="8"/>
  </w:num>
  <w:num w:numId="6">
    <w:abstractNumId w:val="29"/>
    <w:lvlOverride w:ilvl="0">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8"/>
  </w:num>
  <w:num w:numId="21">
    <w:abstractNumId w:val="17"/>
  </w:num>
  <w:num w:numId="22">
    <w:abstractNumId w:val="15"/>
  </w:num>
  <w:num w:numId="23">
    <w:abstractNumId w:val="27"/>
  </w:num>
  <w:num w:numId="24">
    <w:abstractNumId w:val="20"/>
  </w:num>
  <w:num w:numId="25">
    <w:abstractNumId w:val="30"/>
  </w:num>
  <w:num w:numId="26">
    <w:abstractNumId w:val="16"/>
  </w:num>
  <w:num w:numId="27">
    <w:abstractNumId w:val="21"/>
  </w:num>
  <w:num w:numId="28">
    <w:abstractNumId w:val="14"/>
  </w:num>
  <w:num w:numId="29">
    <w:abstractNumId w:val="18"/>
  </w:num>
  <w:num w:numId="30">
    <w:abstractNumId w:val="23"/>
  </w:num>
  <w:num w:numId="31">
    <w:abstractNumId w:val="19"/>
  </w:num>
  <w:num w:numId="32">
    <w:abstractNumId w:val="25"/>
  </w:num>
  <w:num w:numId="33">
    <w:abstractNumId w:val="26"/>
  </w:num>
  <w:num w:numId="34">
    <w:abstractNumId w:val="12"/>
  </w:num>
  <w:num w:numId="35">
    <w:abstractNumId w:val="11"/>
  </w:num>
  <w:num w:numId="36">
    <w:abstractNumId w:val="13"/>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0A"/>
    <w:rsid w:val="000150E9"/>
    <w:rsid w:val="00030E3C"/>
    <w:rsid w:val="00034C3B"/>
    <w:rsid w:val="00045262"/>
    <w:rsid w:val="00072D27"/>
    <w:rsid w:val="00083C22"/>
    <w:rsid w:val="00086E87"/>
    <w:rsid w:val="000871A8"/>
    <w:rsid w:val="000A036B"/>
    <w:rsid w:val="000C6842"/>
    <w:rsid w:val="000D0E4A"/>
    <w:rsid w:val="000F1145"/>
    <w:rsid w:val="000F11B9"/>
    <w:rsid w:val="001000FC"/>
    <w:rsid w:val="00102341"/>
    <w:rsid w:val="00104816"/>
    <w:rsid w:val="00105960"/>
    <w:rsid w:val="001073CE"/>
    <w:rsid w:val="00121553"/>
    <w:rsid w:val="00131CAB"/>
    <w:rsid w:val="001963BC"/>
    <w:rsid w:val="001D0BD1"/>
    <w:rsid w:val="002017AC"/>
    <w:rsid w:val="00230FF7"/>
    <w:rsid w:val="002359ED"/>
    <w:rsid w:val="00252520"/>
    <w:rsid w:val="002625F9"/>
    <w:rsid w:val="002631F7"/>
    <w:rsid w:val="0026484A"/>
    <w:rsid w:val="0026504D"/>
    <w:rsid w:val="00276926"/>
    <w:rsid w:val="002A283C"/>
    <w:rsid w:val="002A67C8"/>
    <w:rsid w:val="002B40B7"/>
    <w:rsid w:val="002C0A7B"/>
    <w:rsid w:val="002C5BE1"/>
    <w:rsid w:val="002C5D75"/>
    <w:rsid w:val="002E561F"/>
    <w:rsid w:val="00325194"/>
    <w:rsid w:val="003728E3"/>
    <w:rsid w:val="003962D3"/>
    <w:rsid w:val="003B2AF3"/>
    <w:rsid w:val="003C7D9D"/>
    <w:rsid w:val="003D3D94"/>
    <w:rsid w:val="003E3A63"/>
    <w:rsid w:val="003F036C"/>
    <w:rsid w:val="003F57A5"/>
    <w:rsid w:val="00457BEB"/>
    <w:rsid w:val="00461B2E"/>
    <w:rsid w:val="00482CFC"/>
    <w:rsid w:val="00487996"/>
    <w:rsid w:val="00491440"/>
    <w:rsid w:val="00491910"/>
    <w:rsid w:val="004924A8"/>
    <w:rsid w:val="004A3D03"/>
    <w:rsid w:val="004B6D7F"/>
    <w:rsid w:val="004D785F"/>
    <w:rsid w:val="004E744B"/>
    <w:rsid w:val="004F7760"/>
    <w:rsid w:val="00520AC9"/>
    <w:rsid w:val="00594254"/>
    <w:rsid w:val="005B6EB8"/>
    <w:rsid w:val="00600020"/>
    <w:rsid w:val="00614CAB"/>
    <w:rsid w:val="00633BC0"/>
    <w:rsid w:val="00661DE5"/>
    <w:rsid w:val="006706DE"/>
    <w:rsid w:val="0069487E"/>
    <w:rsid w:val="006A1351"/>
    <w:rsid w:val="006B0B82"/>
    <w:rsid w:val="006B7EF2"/>
    <w:rsid w:val="006C3B5F"/>
    <w:rsid w:val="006D3A72"/>
    <w:rsid w:val="006E3F17"/>
    <w:rsid w:val="006F53EE"/>
    <w:rsid w:val="00714758"/>
    <w:rsid w:val="00726D9C"/>
    <w:rsid w:val="00726F2C"/>
    <w:rsid w:val="00742FF3"/>
    <w:rsid w:val="00753B49"/>
    <w:rsid w:val="00794B27"/>
    <w:rsid w:val="007A7846"/>
    <w:rsid w:val="007E2BBD"/>
    <w:rsid w:val="007F0673"/>
    <w:rsid w:val="007F66F5"/>
    <w:rsid w:val="00805B6A"/>
    <w:rsid w:val="00812400"/>
    <w:rsid w:val="0082203C"/>
    <w:rsid w:val="008275C2"/>
    <w:rsid w:val="008360A8"/>
    <w:rsid w:val="008416E0"/>
    <w:rsid w:val="008701F6"/>
    <w:rsid w:val="00897BFF"/>
    <w:rsid w:val="008C45BC"/>
    <w:rsid w:val="008C61B9"/>
    <w:rsid w:val="008E59CE"/>
    <w:rsid w:val="008F6912"/>
    <w:rsid w:val="0091216A"/>
    <w:rsid w:val="00912477"/>
    <w:rsid w:val="009139AF"/>
    <w:rsid w:val="0091501D"/>
    <w:rsid w:val="00943B06"/>
    <w:rsid w:val="00945864"/>
    <w:rsid w:val="00946502"/>
    <w:rsid w:val="009853E9"/>
    <w:rsid w:val="00996E16"/>
    <w:rsid w:val="009A6B6B"/>
    <w:rsid w:val="009B69C5"/>
    <w:rsid w:val="009C5AA4"/>
    <w:rsid w:val="009E56A9"/>
    <w:rsid w:val="009F72A7"/>
    <w:rsid w:val="00A119D9"/>
    <w:rsid w:val="00A21BED"/>
    <w:rsid w:val="00A27D99"/>
    <w:rsid w:val="00A60D92"/>
    <w:rsid w:val="00A849B5"/>
    <w:rsid w:val="00A86EAC"/>
    <w:rsid w:val="00A923E7"/>
    <w:rsid w:val="00A930D3"/>
    <w:rsid w:val="00AA661C"/>
    <w:rsid w:val="00AC2F58"/>
    <w:rsid w:val="00AF7525"/>
    <w:rsid w:val="00B369B4"/>
    <w:rsid w:val="00B53817"/>
    <w:rsid w:val="00B53D2A"/>
    <w:rsid w:val="00B61F85"/>
    <w:rsid w:val="00BA3CC7"/>
    <w:rsid w:val="00BC311C"/>
    <w:rsid w:val="00BF457D"/>
    <w:rsid w:val="00BF4775"/>
    <w:rsid w:val="00C373F3"/>
    <w:rsid w:val="00C5415C"/>
    <w:rsid w:val="00C760F5"/>
    <w:rsid w:val="00C82873"/>
    <w:rsid w:val="00CC3AB0"/>
    <w:rsid w:val="00CD44FF"/>
    <w:rsid w:val="00D14230"/>
    <w:rsid w:val="00D1798D"/>
    <w:rsid w:val="00D74977"/>
    <w:rsid w:val="00D902A4"/>
    <w:rsid w:val="00D94D22"/>
    <w:rsid w:val="00DB171D"/>
    <w:rsid w:val="00DB2323"/>
    <w:rsid w:val="00DB331E"/>
    <w:rsid w:val="00DC4E21"/>
    <w:rsid w:val="00DD5358"/>
    <w:rsid w:val="00DD53F8"/>
    <w:rsid w:val="00E224A0"/>
    <w:rsid w:val="00E254F0"/>
    <w:rsid w:val="00E51168"/>
    <w:rsid w:val="00E72A21"/>
    <w:rsid w:val="00E7715A"/>
    <w:rsid w:val="00EA148D"/>
    <w:rsid w:val="00EB700D"/>
    <w:rsid w:val="00EE0CC1"/>
    <w:rsid w:val="00EE6CEA"/>
    <w:rsid w:val="00F33B83"/>
    <w:rsid w:val="00F52AA9"/>
    <w:rsid w:val="00F5320A"/>
    <w:rsid w:val="00F54BD0"/>
    <w:rsid w:val="00F661C7"/>
    <w:rsid w:val="00F91FB0"/>
    <w:rsid w:val="00F93D0D"/>
    <w:rsid w:val="00FB52F2"/>
    <w:rsid w:val="00FC3A7E"/>
    <w:rsid w:val="00FD7B5D"/>
    <w:rsid w:val="00FE59CB"/>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9B42D"/>
  <w15:chartTrackingRefBased/>
  <w15:docId w15:val="{F09F70F3-9ECB-427E-87C0-13FDCDC2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1"/>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D14230"/>
    <w:rPr>
      <w:color w:val="808080"/>
      <w:shd w:val="clear" w:color="auto" w:fill="E6E6E6"/>
    </w:rPr>
  </w:style>
  <w:style w:type="character" w:customStyle="1" w:styleId="NoSpacingChar">
    <w:name w:val="No Spacing Char"/>
    <w:basedOn w:val="DefaultParagraphFont"/>
    <w:link w:val="NoSpacing"/>
    <w:uiPriority w:val="1"/>
    <w:rsid w:val="008701F6"/>
  </w:style>
  <w:style w:type="character" w:customStyle="1" w:styleId="il">
    <w:name w:val="il"/>
    <w:basedOn w:val="DefaultParagraphFont"/>
    <w:rsid w:val="00EE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83435">
      <w:bodyDiv w:val="1"/>
      <w:marLeft w:val="0"/>
      <w:marRight w:val="0"/>
      <w:marTop w:val="0"/>
      <w:marBottom w:val="0"/>
      <w:divBdr>
        <w:top w:val="none" w:sz="0" w:space="0" w:color="auto"/>
        <w:left w:val="none" w:sz="0" w:space="0" w:color="auto"/>
        <w:bottom w:val="none" w:sz="0" w:space="0" w:color="auto"/>
        <w:right w:val="none" w:sz="0" w:space="0" w:color="auto"/>
      </w:divBdr>
      <w:divsChild>
        <w:div w:id="364332626">
          <w:marLeft w:val="0"/>
          <w:marRight w:val="0"/>
          <w:marTop w:val="0"/>
          <w:marBottom w:val="0"/>
          <w:divBdr>
            <w:top w:val="none" w:sz="0" w:space="0" w:color="auto"/>
            <w:left w:val="none" w:sz="0" w:space="0" w:color="auto"/>
            <w:bottom w:val="none" w:sz="0" w:space="0" w:color="auto"/>
            <w:right w:val="none" w:sz="0" w:space="0" w:color="auto"/>
          </w:divBdr>
        </w:div>
        <w:div w:id="1597982737">
          <w:marLeft w:val="0"/>
          <w:marRight w:val="0"/>
          <w:marTop w:val="0"/>
          <w:marBottom w:val="0"/>
          <w:divBdr>
            <w:top w:val="none" w:sz="0" w:space="0" w:color="auto"/>
            <w:left w:val="none" w:sz="0" w:space="0" w:color="auto"/>
            <w:bottom w:val="none" w:sz="0" w:space="0" w:color="auto"/>
            <w:right w:val="none" w:sz="0" w:space="0" w:color="auto"/>
          </w:divBdr>
        </w:div>
        <w:div w:id="1510290929">
          <w:marLeft w:val="0"/>
          <w:marRight w:val="0"/>
          <w:marTop w:val="0"/>
          <w:marBottom w:val="0"/>
          <w:divBdr>
            <w:top w:val="none" w:sz="0" w:space="0" w:color="auto"/>
            <w:left w:val="none" w:sz="0" w:space="0" w:color="auto"/>
            <w:bottom w:val="none" w:sz="0" w:space="0" w:color="auto"/>
            <w:right w:val="none" w:sz="0" w:space="0" w:color="auto"/>
          </w:divBdr>
        </w:div>
        <w:div w:id="1776166271">
          <w:marLeft w:val="0"/>
          <w:marRight w:val="0"/>
          <w:marTop w:val="0"/>
          <w:marBottom w:val="0"/>
          <w:divBdr>
            <w:top w:val="none" w:sz="0" w:space="0" w:color="auto"/>
            <w:left w:val="none" w:sz="0" w:space="0" w:color="auto"/>
            <w:bottom w:val="none" w:sz="0" w:space="0" w:color="auto"/>
            <w:right w:val="none" w:sz="0" w:space="0" w:color="auto"/>
          </w:divBdr>
        </w:div>
        <w:div w:id="304237500">
          <w:marLeft w:val="0"/>
          <w:marRight w:val="0"/>
          <w:marTop w:val="0"/>
          <w:marBottom w:val="0"/>
          <w:divBdr>
            <w:top w:val="none" w:sz="0" w:space="0" w:color="auto"/>
            <w:left w:val="none" w:sz="0" w:space="0" w:color="auto"/>
            <w:bottom w:val="none" w:sz="0" w:space="0" w:color="auto"/>
            <w:right w:val="none" w:sz="0" w:space="0" w:color="auto"/>
          </w:divBdr>
        </w:div>
        <w:div w:id="165441797">
          <w:marLeft w:val="0"/>
          <w:marRight w:val="0"/>
          <w:marTop w:val="0"/>
          <w:marBottom w:val="0"/>
          <w:divBdr>
            <w:top w:val="none" w:sz="0" w:space="0" w:color="auto"/>
            <w:left w:val="none" w:sz="0" w:space="0" w:color="auto"/>
            <w:bottom w:val="none" w:sz="0" w:space="0" w:color="auto"/>
            <w:right w:val="none" w:sz="0" w:space="0" w:color="auto"/>
          </w:divBdr>
        </w:div>
        <w:div w:id="120347317">
          <w:marLeft w:val="0"/>
          <w:marRight w:val="0"/>
          <w:marTop w:val="0"/>
          <w:marBottom w:val="0"/>
          <w:divBdr>
            <w:top w:val="none" w:sz="0" w:space="0" w:color="auto"/>
            <w:left w:val="none" w:sz="0" w:space="0" w:color="auto"/>
            <w:bottom w:val="none" w:sz="0" w:space="0" w:color="auto"/>
            <w:right w:val="none" w:sz="0" w:space="0" w:color="auto"/>
          </w:divBdr>
        </w:div>
        <w:div w:id="1791122333">
          <w:marLeft w:val="0"/>
          <w:marRight w:val="0"/>
          <w:marTop w:val="0"/>
          <w:marBottom w:val="0"/>
          <w:divBdr>
            <w:top w:val="none" w:sz="0" w:space="0" w:color="auto"/>
            <w:left w:val="none" w:sz="0" w:space="0" w:color="auto"/>
            <w:bottom w:val="none" w:sz="0" w:space="0" w:color="auto"/>
            <w:right w:val="none" w:sz="0" w:space="0" w:color="auto"/>
          </w:divBdr>
        </w:div>
        <w:div w:id="77583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101.org/pa/plan-ahead/calend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101q.org/" TargetMode="External"/><Relationship Id="rId4" Type="http://schemas.openxmlformats.org/officeDocument/2006/relationships/settings" Target="settings.xml"/><Relationship Id="rId9" Type="http://schemas.openxmlformats.org/officeDocument/2006/relationships/hyperlink" Target="http://www.pa101.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Llamas\AppData\Roaming\Microsoft\Templates\Welcome%20to%20Word(3).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7FCF-8B55-4826-B687-7AE0D45E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Word(3)</Template>
  <TotalTime>2</TotalTime>
  <Pages>1</Pages>
  <Words>469</Words>
  <Characters>2412</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Guidelines</vt:lpstr>
    </vt:vector>
  </TitlesOfParts>
  <Company>2019 - 2020</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Robert Llamas</dc:creator>
  <cp:keywords/>
  <dc:description/>
  <cp:lastModifiedBy>Nancy Llamas</cp:lastModifiedBy>
  <cp:revision>3</cp:revision>
  <cp:lastPrinted>2018-09-21T22:51:00Z</cp:lastPrinted>
  <dcterms:created xsi:type="dcterms:W3CDTF">2019-09-25T03:04:00Z</dcterms:created>
  <dcterms:modified xsi:type="dcterms:W3CDTF">2019-09-25T03:05:00Z</dcterms:modified>
</cp:coreProperties>
</file>