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1165"/>
        <w:gridCol w:w="540"/>
        <w:gridCol w:w="2970"/>
        <w:gridCol w:w="2430"/>
        <w:gridCol w:w="1440"/>
        <w:gridCol w:w="630"/>
        <w:gridCol w:w="1535"/>
      </w:tblGrid>
      <w:tr w:rsidR="00060322" w:rsidRPr="00B974A9" w14:paraId="13AA96B2" w14:textId="77777777" w:rsidTr="00060322">
        <w:trPr>
          <w:gridBefore w:val="1"/>
          <w:wBefore w:w="90" w:type="dxa"/>
          <w:cantSplit/>
          <w:trHeight w:val="530"/>
          <w:jc w:val="center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A4D64" w14:textId="54D9920E" w:rsidR="00060322" w:rsidRPr="00B974A9" w:rsidRDefault="00060322" w:rsidP="000603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Project Name &amp; Number: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D6023" w14:textId="77DFE4D2" w:rsidR="00060322" w:rsidRPr="00B974A9" w:rsidRDefault="00060322" w:rsidP="00EA426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4"/>
                <w:szCs w:val="20"/>
                <w:lang w:val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F38E89" w14:textId="77777777" w:rsidR="00060322" w:rsidRPr="00B974A9" w:rsidRDefault="00060322" w:rsidP="0006032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Subc</w:t>
            </w:r>
            <w:r w:rsidRPr="00B974A9">
              <w:rPr>
                <w:rFonts w:eastAsia="Times New Roman" w:cs="Times New Roman"/>
                <w:sz w:val="20"/>
                <w:szCs w:val="20"/>
                <w:lang w:val="en-AU"/>
              </w:rPr>
              <w:t>ontractor Company Name:</w:t>
            </w:r>
          </w:p>
        </w:tc>
        <w:tc>
          <w:tcPr>
            <w:tcW w:w="3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B3B86" w14:textId="117DE62A" w:rsidR="00060322" w:rsidRPr="00B974A9" w:rsidRDefault="00060322" w:rsidP="00E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60322" w:rsidRPr="00EC1675" w14:paraId="538AF890" w14:textId="77777777" w:rsidTr="00060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255" w:type="dxa"/>
            <w:gridSpan w:val="2"/>
            <w:shd w:val="clear" w:color="auto" w:fill="FFFFFF"/>
            <w:vAlign w:val="bottom"/>
          </w:tcPr>
          <w:p w14:paraId="5F42D733" w14:textId="365C8253" w:rsidR="00060322" w:rsidRPr="00EC1675" w:rsidRDefault="00060322" w:rsidP="00EA4269">
            <w:pPr>
              <w:spacing w:before="120" w:after="0" w:line="220" w:lineRule="exact"/>
              <w:outlineLvl w:val="2"/>
              <w:rPr>
                <w:rFonts w:eastAsia="Times New Roman" w:cs="Arial"/>
                <w:sz w:val="18"/>
                <w:szCs w:val="20"/>
                <w:shd w:val="clear" w:color="auto" w:fill="BFBFBF"/>
              </w:rPr>
            </w:pPr>
            <w:r>
              <w:rPr>
                <w:rFonts w:eastAsia="Times New Roman" w:cs="Arial"/>
                <w:sz w:val="18"/>
                <w:szCs w:val="20"/>
              </w:rPr>
              <w:t>Crane A</w:t>
            </w:r>
            <w:r w:rsidRPr="00EC1675">
              <w:rPr>
                <w:rFonts w:eastAsia="Times New Roman" w:cs="Arial"/>
                <w:sz w:val="18"/>
                <w:szCs w:val="20"/>
              </w:rPr>
              <w:t xml:space="preserve">rea:  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46A68E" w14:textId="77777777" w:rsidR="00060322" w:rsidRPr="00EC1675" w:rsidRDefault="00060322" w:rsidP="00EA4269">
            <w:pPr>
              <w:spacing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14:paraId="0B706610" w14:textId="4F43275D" w:rsidR="00060322" w:rsidRPr="00EC1675" w:rsidRDefault="00060322" w:rsidP="00EA4269">
            <w:pPr>
              <w:spacing w:after="0" w:line="22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20"/>
              </w:rPr>
            </w:pPr>
            <w:r w:rsidRPr="00EC1675">
              <w:rPr>
                <w:rFonts w:eastAsia="Times New Roman" w:cs="Arial"/>
                <w:sz w:val="18"/>
                <w:szCs w:val="20"/>
              </w:rPr>
              <w:t>Date</w:t>
            </w:r>
            <w:r>
              <w:rPr>
                <w:rFonts w:eastAsia="Times New Roman" w:cs="Arial"/>
                <w:sz w:val="18"/>
                <w:szCs w:val="20"/>
              </w:rPr>
              <w:t>: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006762" w14:textId="35A1266D" w:rsidR="00060322" w:rsidRPr="00EC1675" w:rsidRDefault="00060322" w:rsidP="00EA4269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20"/>
              </w:rPr>
            </w:pPr>
          </w:p>
        </w:tc>
      </w:tr>
    </w:tbl>
    <w:p w14:paraId="2B090A89" w14:textId="7A821614" w:rsidR="00060322" w:rsidRPr="00060322" w:rsidRDefault="00060322" w:rsidP="00060322">
      <w:pPr>
        <w:spacing w:before="60" w:after="0" w:line="240" w:lineRule="auto"/>
        <w:jc w:val="center"/>
        <w:rPr>
          <w:rFonts w:eastAsia="Times New Roman" w:cs="Arial"/>
          <w:b/>
          <w:sz w:val="18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707"/>
        <w:gridCol w:w="989"/>
        <w:gridCol w:w="538"/>
        <w:gridCol w:w="1707"/>
        <w:gridCol w:w="1796"/>
        <w:gridCol w:w="2420"/>
      </w:tblGrid>
      <w:tr w:rsidR="00D06903" w14:paraId="46507142" w14:textId="77777777" w:rsidTr="00D06903">
        <w:tc>
          <w:tcPr>
            <w:tcW w:w="10790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7EDB837E" w14:textId="6B96027C" w:rsidR="00D06903" w:rsidRPr="00060322" w:rsidRDefault="00D06903" w:rsidP="00060322">
            <w:pPr>
              <w:spacing w:before="60"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u w:val="single"/>
              </w:rPr>
            </w:pPr>
            <w:r w:rsidRPr="00060322">
              <w:rPr>
                <w:rFonts w:eastAsia="Times New Roman" w:cs="Arial"/>
                <w:b/>
                <w:sz w:val="18"/>
                <w:szCs w:val="20"/>
                <w:u w:val="single"/>
              </w:rPr>
              <w:t>CRANE EQUIPMENT</w:t>
            </w:r>
          </w:p>
        </w:tc>
      </w:tr>
      <w:tr w:rsidR="00060322" w14:paraId="3B69FC11" w14:textId="77777777" w:rsidTr="00D06903">
        <w:tc>
          <w:tcPr>
            <w:tcW w:w="10790" w:type="dxa"/>
            <w:gridSpan w:val="7"/>
            <w:tcBorders>
              <w:top w:val="double" w:sz="4" w:space="0" w:color="auto"/>
            </w:tcBorders>
          </w:tcPr>
          <w:p w14:paraId="1F4F2C7A" w14:textId="27811C48" w:rsidR="00060322" w:rsidRPr="00060322" w:rsidRDefault="00060322" w:rsidP="00060322">
            <w:pPr>
              <w:spacing w:before="60"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u w:val="single"/>
              </w:rPr>
            </w:pPr>
            <w:r w:rsidRPr="00060322">
              <w:rPr>
                <w:rFonts w:eastAsia="Times New Roman" w:cs="Arial"/>
                <w:b/>
                <w:sz w:val="18"/>
                <w:szCs w:val="20"/>
                <w:u w:val="single"/>
              </w:rPr>
              <w:t>Type of Work</w:t>
            </w:r>
          </w:p>
        </w:tc>
      </w:tr>
      <w:tr w:rsidR="00060322" w14:paraId="6469E650" w14:textId="77777777" w:rsidTr="00D06903">
        <w:tc>
          <w:tcPr>
            <w:tcW w:w="1615" w:type="dxa"/>
          </w:tcPr>
          <w:p w14:paraId="6BF7F768" w14:textId="7C74080B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Tilt-up panel: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4315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22DB4BD1" w14:textId="250959B9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Steel Erection: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17188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</w:tcPr>
          <w:p w14:paraId="51F84E4B" w14:textId="42B71BD5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Pre-cast panel: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5674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935" w:type="dxa"/>
            <w:gridSpan w:val="3"/>
          </w:tcPr>
          <w:p w14:paraId="3DE06405" w14:textId="4F67C091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Other (describe):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844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060322" w14:paraId="782532B3" w14:textId="77777777" w:rsidTr="00D06903">
        <w:tc>
          <w:tcPr>
            <w:tcW w:w="10790" w:type="dxa"/>
            <w:gridSpan w:val="7"/>
          </w:tcPr>
          <w:p w14:paraId="3B2E3E9F" w14:textId="2C162547" w:rsidR="00060322" w:rsidRPr="00060322" w:rsidRDefault="00060322" w:rsidP="00060322">
            <w:pPr>
              <w:spacing w:before="60"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u w:val="single"/>
              </w:rPr>
            </w:pPr>
            <w:r w:rsidRPr="00060322">
              <w:rPr>
                <w:rFonts w:eastAsia="Times New Roman" w:cs="Arial"/>
                <w:b/>
                <w:sz w:val="18"/>
                <w:szCs w:val="20"/>
                <w:u w:val="single"/>
              </w:rPr>
              <w:t>Crane Type</w:t>
            </w:r>
          </w:p>
        </w:tc>
      </w:tr>
      <w:tr w:rsidR="00060322" w14:paraId="38310FD8" w14:textId="77777777" w:rsidTr="00D06903">
        <w:tc>
          <w:tcPr>
            <w:tcW w:w="1615" w:type="dxa"/>
          </w:tcPr>
          <w:p w14:paraId="4616EE2B" w14:textId="03875F72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Telescoping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8540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sz w:val="18"/>
                <w:szCs w:val="20"/>
              </w:rPr>
              <w:t>Boom:</w:t>
            </w:r>
          </w:p>
        </w:tc>
        <w:tc>
          <w:tcPr>
            <w:tcW w:w="1710" w:type="dxa"/>
          </w:tcPr>
          <w:p w14:paraId="78BBCC3F" w14:textId="0B207D7D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Lattice Boom: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1817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</w:tcPr>
          <w:p w14:paraId="57978AEA" w14:textId="468FEB9C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Truck Mount: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7284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49644ACE" w14:textId="77777777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Rough Terrain: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5813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3ECBB828" w14:textId="77777777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Crawler Mount: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3632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425" w:type="dxa"/>
          </w:tcPr>
          <w:p w14:paraId="3AAFCFF1" w14:textId="17F7929E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Other: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5170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6BB920ED" w14:textId="7A55C539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(Describe)</w:t>
            </w:r>
          </w:p>
        </w:tc>
      </w:tr>
      <w:tr w:rsidR="00060322" w14:paraId="2D0E8415" w14:textId="77777777" w:rsidTr="00D06903">
        <w:tc>
          <w:tcPr>
            <w:tcW w:w="10790" w:type="dxa"/>
            <w:gridSpan w:val="7"/>
          </w:tcPr>
          <w:p w14:paraId="4866DBE4" w14:textId="0E7A790C" w:rsidR="00060322" w:rsidRPr="00060322" w:rsidRDefault="00060322" w:rsidP="00060322">
            <w:pPr>
              <w:spacing w:before="60"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u w:val="single"/>
              </w:rPr>
            </w:pPr>
            <w:r w:rsidRPr="00060322">
              <w:rPr>
                <w:rFonts w:eastAsia="Times New Roman" w:cs="Arial"/>
                <w:b/>
                <w:sz w:val="18"/>
                <w:szCs w:val="20"/>
                <w:u w:val="single"/>
              </w:rPr>
              <w:t>Accessory Gear</w:t>
            </w:r>
          </w:p>
        </w:tc>
      </w:tr>
      <w:tr w:rsidR="00060322" w14:paraId="3E6FE1C6" w14:textId="77777777" w:rsidTr="00D06903">
        <w:tc>
          <w:tcPr>
            <w:tcW w:w="3325" w:type="dxa"/>
            <w:gridSpan w:val="2"/>
          </w:tcPr>
          <w:p w14:paraId="63AAB3E0" w14:textId="30263103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Rolling Outriggers: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2370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AAA7253" w14:textId="77777777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Jib: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-11852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475" w:type="dxa"/>
            <w:gridSpan w:val="4"/>
          </w:tcPr>
          <w:p w14:paraId="36D5AD8E" w14:textId="12CA8580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Other (describe:)  </w:t>
            </w:r>
            <w:sdt>
              <w:sdtPr>
                <w:rPr>
                  <w:rFonts w:eastAsia="Times New Roman" w:cs="Arial"/>
                  <w:sz w:val="18"/>
                  <w:szCs w:val="20"/>
                </w:rPr>
                <w:id w:val="15507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060322" w14:paraId="0C87C46D" w14:textId="77777777" w:rsidTr="00D06903">
        <w:tc>
          <w:tcPr>
            <w:tcW w:w="4315" w:type="dxa"/>
            <w:gridSpan w:val="3"/>
          </w:tcPr>
          <w:p w14:paraId="7A76AB95" w14:textId="628886D8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Maximum pick weight on this project:</w:t>
            </w:r>
          </w:p>
        </w:tc>
        <w:tc>
          <w:tcPr>
            <w:tcW w:w="6475" w:type="dxa"/>
            <w:gridSpan w:val="4"/>
          </w:tcPr>
          <w:p w14:paraId="35A16AB7" w14:textId="77777777" w:rsidR="00060322" w:rsidRDefault="00060322" w:rsidP="00AF137E">
            <w:pPr>
              <w:spacing w:before="60" w:after="0" w:line="240" w:lineRule="auto"/>
              <w:rPr>
                <w:rFonts w:eastAsia="Times New Roman" w:cs="Arial"/>
                <w:sz w:val="18"/>
                <w:szCs w:val="20"/>
              </w:rPr>
            </w:pPr>
          </w:p>
        </w:tc>
      </w:tr>
    </w:tbl>
    <w:p w14:paraId="0F91BA56" w14:textId="64A63F32" w:rsidR="00060322" w:rsidRDefault="00060322" w:rsidP="00AF137E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tbl>
      <w:tblPr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380"/>
        <w:gridCol w:w="810"/>
        <w:gridCol w:w="720"/>
        <w:gridCol w:w="1227"/>
      </w:tblGrid>
      <w:tr w:rsidR="00F442E7" w:rsidRPr="00EC1675" w14:paraId="06015338" w14:textId="77777777" w:rsidTr="00F442E7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389037" w14:textId="718E9016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AU"/>
              </w:rPr>
              <w:t>Documentation</w:t>
            </w:r>
          </w:p>
        </w:tc>
      </w:tr>
      <w:tr w:rsidR="00F442E7" w:rsidRPr="00EC1675" w14:paraId="1777C5AB" w14:textId="77777777" w:rsidTr="00F442E7"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43F73C" w14:textId="4A16C308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73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707018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92482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A5643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12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4DC034F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N/A</w:t>
            </w:r>
          </w:p>
        </w:tc>
      </w:tr>
      <w:tr w:rsidR="00F442E7" w:rsidRPr="00EC1675" w14:paraId="549A2AB2" w14:textId="77777777" w:rsidTr="00F442E7">
        <w:trPr>
          <w:trHeight w:val="288"/>
        </w:trPr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E6EE09" w14:textId="5C60E196" w:rsidR="00F442E7" w:rsidRPr="00F442E7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F442E7">
              <w:rPr>
                <w:rFonts w:eastAsia="Times New Roman" w:cs="Arial"/>
                <w:sz w:val="18"/>
                <w:szCs w:val="18"/>
                <w:lang w:val="en-AU"/>
              </w:rPr>
              <w:t>1.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46C2F5" w14:textId="7868E1F2" w:rsidR="00F442E7" w:rsidRPr="00F442E7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Annual c</w:t>
            </w:r>
            <w:r w:rsidRPr="00F442E7">
              <w:rPr>
                <w:rFonts w:eastAsia="Times New Roman" w:cs="Arial"/>
                <w:sz w:val="18"/>
                <w:szCs w:val="18"/>
                <w:lang w:val="en-AU"/>
              </w:rPr>
              <w:t>ertification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21C39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8850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162457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1B435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4942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236976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9B5F0D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8174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22779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442E7" w:rsidRPr="00EC1675" w14:paraId="59788150" w14:textId="77777777" w:rsidTr="00F442E7">
        <w:trPr>
          <w:trHeight w:val="288"/>
        </w:trPr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64D89D" w14:textId="23DAE9C4" w:rsidR="00F442E7" w:rsidRPr="00F13C54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2</w:t>
            </w:r>
            <w:r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D6D2BA" w14:textId="0C93392F" w:rsidR="00F442E7" w:rsidRPr="00EC1675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Operator’s license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F25A8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8874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430434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449B7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1492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43466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FCC75A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5666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603658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442E7" w:rsidRPr="00EC1675" w14:paraId="40A742E5" w14:textId="77777777" w:rsidTr="00F442E7">
        <w:trPr>
          <w:trHeight w:val="288"/>
        </w:trPr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5CE0D" w14:textId="59738129" w:rsidR="00F442E7" w:rsidRPr="00F13C54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3</w:t>
            </w:r>
            <w:r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EC076" w14:textId="7574555C" w:rsidR="00F442E7" w:rsidRPr="00EC1675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Daily inspection logs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A2C88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8281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620116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B4A0E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6568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744720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14BD1A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9868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312562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442E7" w:rsidRPr="00EC1675" w14:paraId="66410498" w14:textId="77777777" w:rsidTr="00F442E7">
        <w:trPr>
          <w:trHeight w:val="288"/>
        </w:trPr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BE2AB9" w14:textId="7474465E" w:rsidR="00F442E7" w:rsidRPr="00F13C54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4</w:t>
            </w:r>
            <w:r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9EBBF" w14:textId="557E6C45" w:rsidR="00F442E7" w:rsidRPr="00EC1675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Manufacturer’s load chart accessible on crane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5F7FF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3002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02320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3FB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3147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880095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C665ED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3687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681591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442E7" w:rsidRPr="00EC1675" w14:paraId="2DD3C83D" w14:textId="77777777" w:rsidTr="0032451F">
        <w:trPr>
          <w:trHeight w:val="288"/>
        </w:trPr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A30B4" w14:textId="0B86C878" w:rsidR="00F442E7" w:rsidRPr="00F13C54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Note:</w:t>
            </w:r>
          </w:p>
        </w:tc>
        <w:tc>
          <w:tcPr>
            <w:tcW w:w="10137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EF82D" w14:textId="237D6B1F" w:rsidR="00F442E7" w:rsidRPr="00EC1675" w:rsidRDefault="00F442E7" w:rsidP="00F442E7">
            <w:pPr>
              <w:spacing w:after="0" w:line="240" w:lineRule="auto"/>
              <w:rPr>
                <w:rFonts w:eastAsia="Times New Roman" w:cs="Arial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If any of this is missing, operation of crane is not allowed.</w:t>
            </w:r>
          </w:p>
        </w:tc>
      </w:tr>
    </w:tbl>
    <w:p w14:paraId="58D345B7" w14:textId="14541019" w:rsidR="00060322" w:rsidRDefault="00060322" w:rsidP="00AF137E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tbl>
      <w:tblPr>
        <w:tblW w:w="1081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390"/>
        <w:gridCol w:w="811"/>
        <w:gridCol w:w="720"/>
        <w:gridCol w:w="1230"/>
      </w:tblGrid>
      <w:tr w:rsidR="00F442E7" w:rsidRPr="00EC1675" w14:paraId="48696599" w14:textId="77777777" w:rsidTr="00F442E7">
        <w:trPr>
          <w:trHeight w:val="238"/>
        </w:trPr>
        <w:tc>
          <w:tcPr>
            <w:tcW w:w="108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F93E4" w14:textId="3F721692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AU"/>
              </w:rPr>
              <w:t>Lift Analysis</w:t>
            </w:r>
          </w:p>
        </w:tc>
      </w:tr>
      <w:tr w:rsidR="00F442E7" w:rsidRPr="00EC1675" w14:paraId="27DFAF70" w14:textId="77777777" w:rsidTr="00F442E7">
        <w:trPr>
          <w:trHeight w:val="255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E6B7B46" w14:textId="6F94B4AA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73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64D3FE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258D84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B2DD6A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12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02E50AE5" w14:textId="77777777" w:rsidR="00F442E7" w:rsidRPr="00060322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N/A</w:t>
            </w:r>
          </w:p>
        </w:tc>
      </w:tr>
      <w:tr w:rsidR="00F442E7" w:rsidRPr="00EC1675" w14:paraId="564A574C" w14:textId="77777777" w:rsidTr="00F442E7">
        <w:trPr>
          <w:trHeight w:val="327"/>
        </w:trPr>
        <w:tc>
          <w:tcPr>
            <w:tcW w:w="6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B5A10AA" w14:textId="77777777" w:rsidR="00F442E7" w:rsidRPr="00F442E7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 w:rsidRPr="00F442E7">
              <w:rPr>
                <w:rFonts w:eastAsia="Times New Roman" w:cs="Arial"/>
                <w:sz w:val="18"/>
                <w:szCs w:val="18"/>
                <w:lang w:val="en-AU"/>
              </w:rPr>
              <w:t>1.</w:t>
            </w:r>
          </w:p>
        </w:tc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2458" w14:textId="16CC747E" w:rsidR="00F442E7" w:rsidRPr="00F442E7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 xml:space="preserve">Will any lift </w:t>
            </w:r>
            <w:r w:rsidR="00405FFB">
              <w:rPr>
                <w:rFonts w:eastAsia="Times New Roman" w:cs="Arial"/>
                <w:sz w:val="18"/>
                <w:szCs w:val="18"/>
                <w:lang w:val="en-AU"/>
              </w:rPr>
              <w:t>exceeds</w:t>
            </w:r>
            <w:r>
              <w:rPr>
                <w:rFonts w:eastAsia="Times New Roman" w:cs="Arial"/>
                <w:sz w:val="18"/>
                <w:szCs w:val="18"/>
                <w:lang w:val="en-AU"/>
              </w:rPr>
              <w:t xml:space="preserve"> 75% of crane’s rated capacity?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34F6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3112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210842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97E9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8837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337261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449979E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9621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612204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442E7" w:rsidRPr="00EC1675" w14:paraId="000FE9DC" w14:textId="77777777" w:rsidTr="00F442E7">
        <w:trPr>
          <w:trHeight w:val="327"/>
        </w:trPr>
        <w:tc>
          <w:tcPr>
            <w:tcW w:w="6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D03E2B6" w14:textId="77777777" w:rsidR="00F442E7" w:rsidRPr="00F13C54" w:rsidRDefault="00F442E7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2</w:t>
            </w:r>
            <w:r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91D53BC" w14:textId="398A45BE" w:rsidR="00F442E7" w:rsidRPr="00EC1675" w:rsidRDefault="00F442E7" w:rsidP="00433B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If Yes on 1. above, </w:t>
            </w:r>
            <w:r w:rsidR="00405FFB">
              <w:rPr>
                <w:rFonts w:cs="Arial"/>
                <w:bCs/>
                <w:color w:val="000000"/>
                <w:sz w:val="18"/>
                <w:szCs w:val="18"/>
              </w:rPr>
              <w:t>subcontractor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MUST submit a Critical Lift Plan</w:t>
            </w:r>
          </w:p>
        </w:tc>
        <w:tc>
          <w:tcPr>
            <w:tcW w:w="8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221144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4441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854419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6FD197F" w14:textId="77777777" w:rsidR="00F442E7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6076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947773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C7F507" w14:textId="77777777" w:rsidR="00F442E7" w:rsidRPr="00EC1675" w:rsidRDefault="003D6CC0" w:rsidP="00433B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4334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442E7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455493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E7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</w:tbl>
    <w:p w14:paraId="77FA506B" w14:textId="77777777" w:rsidR="00F442E7" w:rsidRDefault="00F442E7" w:rsidP="00AF137E">
      <w:pPr>
        <w:spacing w:before="60" w:after="0" w:line="240" w:lineRule="auto"/>
        <w:rPr>
          <w:rFonts w:eastAsia="Times New Roman" w:cs="Arial"/>
          <w:sz w:val="18"/>
          <w:szCs w:val="20"/>
        </w:rPr>
      </w:pPr>
    </w:p>
    <w:tbl>
      <w:tblPr>
        <w:tblW w:w="1128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30"/>
        <w:gridCol w:w="1587"/>
        <w:gridCol w:w="2970"/>
        <w:gridCol w:w="720"/>
        <w:gridCol w:w="2103"/>
        <w:gridCol w:w="810"/>
        <w:gridCol w:w="507"/>
        <w:gridCol w:w="213"/>
        <w:gridCol w:w="507"/>
        <w:gridCol w:w="720"/>
        <w:gridCol w:w="483"/>
      </w:tblGrid>
      <w:tr w:rsidR="00F442E7" w:rsidRPr="00EC1675" w14:paraId="013DAE82" w14:textId="77777777" w:rsidTr="008348B1">
        <w:trPr>
          <w:gridAfter w:val="1"/>
          <w:wAfter w:w="483" w:type="dxa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DEB11F" w14:textId="57BD0FC3" w:rsidR="00F442E7" w:rsidRPr="00F442E7" w:rsidRDefault="00F442E7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 w:rsidRPr="00F442E7">
              <w:rPr>
                <w:rFonts w:eastAsia="Times New Roman" w:cs="Arial"/>
                <w:b/>
                <w:sz w:val="18"/>
                <w:szCs w:val="18"/>
                <w:lang w:val="en-AU"/>
              </w:rPr>
              <w:t>Hazard Analysis</w:t>
            </w:r>
          </w:p>
        </w:tc>
      </w:tr>
      <w:tr w:rsidR="00AF137E" w:rsidRPr="00EC1675" w14:paraId="0CF307C6" w14:textId="77777777" w:rsidTr="00F442E7">
        <w:trPr>
          <w:gridAfter w:val="1"/>
          <w:wAfter w:w="483" w:type="dxa"/>
        </w:trPr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2A648A" w14:textId="77777777" w:rsidR="00AF137E" w:rsidRPr="00060322" w:rsidRDefault="00AF137E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No</w:t>
            </w:r>
          </w:p>
        </w:tc>
        <w:tc>
          <w:tcPr>
            <w:tcW w:w="7380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5FDB87" w14:textId="5B6614B2" w:rsidR="00AF137E" w:rsidRPr="00060322" w:rsidRDefault="00AF137E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571E8" w14:textId="77777777" w:rsidR="00AF137E" w:rsidRPr="00060322" w:rsidRDefault="00AF137E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F9D09" w14:textId="77777777" w:rsidR="00AF137E" w:rsidRPr="00060322" w:rsidRDefault="00AF137E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7582E3E" w14:textId="77777777" w:rsidR="00AF137E" w:rsidRPr="00060322" w:rsidRDefault="00AF137E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N/A</w:t>
            </w:r>
          </w:p>
        </w:tc>
      </w:tr>
      <w:tr w:rsidR="00AF137E" w:rsidRPr="00EC1675" w14:paraId="72CC0BD5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7DE529" w14:textId="089895DD" w:rsidR="00AF137E" w:rsidRPr="00060322" w:rsidRDefault="00060322" w:rsidP="00EA426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A.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CD3282" w14:textId="6585634A" w:rsidR="00AF137E" w:rsidRPr="00EC1675" w:rsidRDefault="00060322" w:rsidP="00EA42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Access for cranes, trucks &amp; other equipment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76C2F" w14:textId="77777777" w:rsidR="00AF137E" w:rsidRPr="00EC1675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8043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84262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E2170" w14:textId="77777777" w:rsidR="00AF137E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9199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903337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75A1C7" w14:textId="77777777" w:rsidR="00AF137E" w:rsidRPr="00EC1675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0920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23317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AF137E" w:rsidRPr="00EC1675" w14:paraId="43C8078B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EE198" w14:textId="0D9CF243" w:rsidR="00AF137E" w:rsidRPr="00F13C54" w:rsidRDefault="00060322" w:rsidP="00EA426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</w:t>
            </w:r>
            <w:r w:rsidR="00AF137E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13766" w14:textId="4BF1E3A1" w:rsidR="00AF137E" w:rsidRPr="00EC1675" w:rsidRDefault="00060322" w:rsidP="00EA426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Pr="00CB24E7">
              <w:rPr>
                <w:rFonts w:cs="Arial"/>
                <w:bCs/>
                <w:color w:val="000000"/>
                <w:sz w:val="18"/>
                <w:szCs w:val="18"/>
              </w:rPr>
              <w:t>Haul road for cranes and trucks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F9DB" w14:textId="77777777" w:rsidR="00AF137E" w:rsidRPr="00EC1675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78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92806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C0A12" w14:textId="77777777" w:rsidR="00AF137E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3689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577017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CB2145" w14:textId="77777777" w:rsidR="00AF137E" w:rsidRPr="00EC1675" w:rsidRDefault="003D6CC0" w:rsidP="00EA426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4225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F137E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946451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7E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03000507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D6312A" w14:textId="6F440FE3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2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91803" w14:textId="06C4B997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Pr="00CB24E7">
              <w:rPr>
                <w:rFonts w:cs="Arial"/>
                <w:bCs/>
                <w:color w:val="000000"/>
                <w:sz w:val="18"/>
                <w:szCs w:val="18"/>
              </w:rPr>
              <w:t>Adequate entrance into and out of project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AF964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8210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46130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E440D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00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58604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D56E94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7839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68301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47F519CB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CD882E" w14:textId="42B1A8BB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3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E0DC1" w14:textId="47606B59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Pr="00CB24E7">
              <w:rPr>
                <w:rFonts w:cs="Arial"/>
                <w:bCs/>
                <w:color w:val="000000"/>
                <w:sz w:val="18"/>
                <w:szCs w:val="18"/>
              </w:rPr>
              <w:t>Use of public access requiring traffic control or permits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262B4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4269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33760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17912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12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55775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AEE6DC0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5526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9200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129A8BBA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EB5FAF" w14:textId="67189A51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4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27560" w14:textId="63FFACF3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Pr="00CB24E7">
              <w:rPr>
                <w:rFonts w:cs="Arial"/>
                <w:bCs/>
                <w:color w:val="000000"/>
                <w:sz w:val="18"/>
                <w:szCs w:val="18"/>
              </w:rPr>
              <w:t>Adequate area for crane assembly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D8B36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60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224806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27E51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7834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71930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64DDB7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2928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504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4B139FD7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EF14AB" w14:textId="05C9A579" w:rsidR="00F13C54" w:rsidRPr="00060322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B</w:t>
            </w:r>
            <w:r w:rsidR="00F13C54"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F8C381" w14:textId="73031A3C" w:rsidR="00F13C54" w:rsidRPr="00060322" w:rsidRDefault="00060322" w:rsidP="00F13C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cs="Arial"/>
                <w:b/>
                <w:bCs/>
                <w:color w:val="000000"/>
                <w:sz w:val="18"/>
                <w:szCs w:val="18"/>
              </w:rPr>
              <w:t>Ground Conditions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10E78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1556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60631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4ECEF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5578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69569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25069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444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79558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16E17131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E7D0D3" w14:textId="267073D7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300B3" w14:textId="68CB6DE9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Level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EA8E5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7549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6798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2392D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10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039653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F840F9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389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11805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13253808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C02B62" w14:textId="206284BE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2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D2C7D" w14:textId="5DE86287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Compaction/surface/slab thickness to support crane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081BD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9689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23196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E10B1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287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51657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8338C2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9815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7801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02C26AD4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33E4F" w14:textId="526013C9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3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A2767" w14:textId="4927E3B4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Ramps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677EE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5359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2370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3B350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4604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852789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92D357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0547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549926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56D89A85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8FFA9" w14:textId="479F0D7F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4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4DC86" w14:textId="23543943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Crane restrictions (i.e. underground structures, excavations, overhead power)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CE143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619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138531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AA659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128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3238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7C8A76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3986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99001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4435A28F" w14:textId="77777777" w:rsidTr="00F442E7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CCF5C" w14:textId="34B23BE3" w:rsidR="00F13C54" w:rsidRPr="00060322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val="en-AU"/>
              </w:rPr>
            </w:pPr>
            <w:r w:rsidRPr="00060322">
              <w:rPr>
                <w:rFonts w:eastAsia="Times New Roman" w:cs="Arial"/>
                <w:b/>
                <w:sz w:val="18"/>
                <w:szCs w:val="18"/>
                <w:lang w:val="en-AU"/>
              </w:rPr>
              <w:t>C.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BDD9A" w14:textId="33AB6A77" w:rsidR="00F13C54" w:rsidRPr="00060322" w:rsidRDefault="00060322" w:rsidP="00F13C5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AU"/>
              </w:rPr>
            </w:pPr>
            <w:r w:rsidRPr="00060322">
              <w:rPr>
                <w:rFonts w:eastAsia="Times New Roman" w:cs="Arial"/>
                <w:b/>
                <w:sz w:val="20"/>
                <w:szCs w:val="20"/>
                <w:lang w:val="en-AU"/>
              </w:rPr>
              <w:t>Utilities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14D57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5770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42229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0C7C4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16802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588838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0C76C8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3658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53514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6D5FD7EB" w14:textId="77777777" w:rsidTr="00080EEF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AA21DD" w14:textId="38F026BC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1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1F3EE" w14:textId="45A402BC" w:rsidR="00F13C54" w:rsidRPr="00EC1675" w:rsidRDefault="00060322" w:rsidP="00F13C5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Overhead power lines (how to maintain clearance, signage)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7A05E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7984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324008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004BF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20577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512966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B301FC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88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1076324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EC1675" w14:paraId="330A539A" w14:textId="77777777" w:rsidTr="00080EEF">
        <w:trPr>
          <w:gridAfter w:val="1"/>
          <w:wAfter w:w="483" w:type="dxa"/>
          <w:trHeight w:val="288"/>
        </w:trPr>
        <w:tc>
          <w:tcPr>
            <w:tcW w:w="663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0EB3521" w14:textId="5DCCA609" w:rsidR="00F13C54" w:rsidRPr="00F13C54" w:rsidRDefault="00060322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AU"/>
              </w:rPr>
            </w:pPr>
            <w:r>
              <w:rPr>
                <w:rFonts w:eastAsia="Times New Roman" w:cs="Arial"/>
                <w:sz w:val="18"/>
                <w:szCs w:val="18"/>
                <w:lang w:val="en-AU"/>
              </w:rPr>
              <w:t>2</w:t>
            </w:r>
            <w:r w:rsidR="00F13C54" w:rsidRPr="00F13C54">
              <w:rPr>
                <w:rFonts w:eastAsia="Times New Roman" w:cs="Arial"/>
                <w:sz w:val="18"/>
                <w:szCs w:val="18"/>
                <w:lang w:val="en-AU"/>
              </w:rPr>
              <w:t>.</w:t>
            </w:r>
          </w:p>
        </w:tc>
        <w:tc>
          <w:tcPr>
            <w:tcW w:w="738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61F60D" w14:textId="50EED275" w:rsidR="00F13C54" w:rsidRPr="00EC1675" w:rsidRDefault="00060322" w:rsidP="00F13C54">
            <w:pPr>
              <w:tabs>
                <w:tab w:val="left" w:pos="153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 Underground vaults, sewer, gas, fiber optic, etc.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291A02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2759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1000650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D76491" w14:textId="77777777" w:rsidR="00F13C54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-227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70972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122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9DE19" w14:textId="77777777" w:rsidR="00F13C54" w:rsidRPr="00EC1675" w:rsidRDefault="003D6CC0" w:rsidP="00F13C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</w:rPr>
            </w:pPr>
            <w:sdt>
              <w:sdtPr>
                <w:rPr>
                  <w:rFonts w:eastAsia="Times New Roman" w:cs="Arial"/>
                  <w:sz w:val="16"/>
                  <w:szCs w:val="18"/>
                  <w:shd w:val="clear" w:color="auto" w:fill="D9D9D9"/>
                </w:rPr>
                <w:id w:val="1334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sz w:val="16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F13C54" w:rsidRPr="00EC1675">
              <w:rPr>
                <w:rFonts w:eastAsia="Times New Roman" w:cs="Arial"/>
                <w:vanish/>
                <w:sz w:val="18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18"/>
                  <w:szCs w:val="24"/>
                  <w:highlight w:val="yellow"/>
                  <w:shd w:val="clear" w:color="auto" w:fill="BFBFBF"/>
                </w:rPr>
                <w:id w:val="-2019845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54" w:rsidRPr="00EC1675">
                  <w:rPr>
                    <w:rFonts w:ascii="MS Gothic" w:eastAsia="MS Gothic" w:hAnsi="MS Gothic" w:cs="MS Gothic" w:hint="eastAsia"/>
                    <w:vanish/>
                    <w:sz w:val="18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</w:tr>
      <w:tr w:rsidR="00F13C54" w:rsidRPr="00FF5A1D" w14:paraId="0A190B76" w14:textId="77777777" w:rsidTr="00F44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39"/>
        </w:trPr>
        <w:tc>
          <w:tcPr>
            <w:tcW w:w="11250" w:type="dxa"/>
            <w:gridSpan w:val="11"/>
            <w:shd w:val="clear" w:color="auto" w:fill="FFFFFF"/>
            <w:vAlign w:val="bottom"/>
          </w:tcPr>
          <w:p w14:paraId="5CF3A54B" w14:textId="77777777" w:rsidR="00F13C54" w:rsidRPr="008E667A" w:rsidRDefault="00F13C54" w:rsidP="00F13C54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b/>
                <w:sz w:val="18"/>
                <w:szCs w:val="19"/>
              </w:rPr>
            </w:pPr>
          </w:p>
        </w:tc>
      </w:tr>
      <w:tr w:rsidR="00060322" w:rsidRPr="00FF5A1D" w14:paraId="7219235D" w14:textId="77777777" w:rsidTr="00F44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39"/>
        </w:trPr>
        <w:tc>
          <w:tcPr>
            <w:tcW w:w="2217" w:type="dxa"/>
            <w:gridSpan w:val="2"/>
            <w:shd w:val="clear" w:color="auto" w:fill="FFFFFF"/>
            <w:vAlign w:val="bottom"/>
          </w:tcPr>
          <w:p w14:paraId="770B35CF" w14:textId="1A4A5213" w:rsidR="00060322" w:rsidRPr="00970E91" w:rsidRDefault="00060322" w:rsidP="00F13C54">
            <w:pPr>
              <w:spacing w:before="120" w:after="0" w:line="22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>Samet Representative</w:t>
            </w:r>
            <w:r w:rsidRPr="00970E91"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1C4A74" w14:textId="77777777" w:rsidR="00060322" w:rsidRPr="00FF5A1D" w:rsidRDefault="00060322" w:rsidP="00F13C54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4"/>
                <w:szCs w:val="19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4C60E82E" w14:textId="131E1B79" w:rsidR="00060322" w:rsidRPr="00FF5A1D" w:rsidRDefault="00060322" w:rsidP="00F13C54">
            <w:pPr>
              <w:spacing w:after="0" w:line="240" w:lineRule="exact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 w:rsidRPr="00FF5A1D">
              <w:rPr>
                <w:rFonts w:eastAsia="Times New Roman" w:cs="Arial"/>
                <w:b/>
                <w:sz w:val="18"/>
                <w:szCs w:val="20"/>
              </w:rPr>
              <w:t>Sign</w:t>
            </w:r>
            <w:r>
              <w:rPr>
                <w:rFonts w:eastAsia="Times New Roman" w:cs="Arial"/>
                <w:b/>
                <w:sz w:val="18"/>
                <w:szCs w:val="20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B814B6" w14:textId="572DFCDB" w:rsidR="00060322" w:rsidRPr="00FF5A1D" w:rsidRDefault="00060322" w:rsidP="00F13C54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sz w:val="16"/>
                <w:szCs w:val="19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bottom"/>
          </w:tcPr>
          <w:p w14:paraId="7CFF6873" w14:textId="77777777" w:rsidR="00060322" w:rsidRDefault="00060322" w:rsidP="00F13C54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b/>
                <w:sz w:val="18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20"/>
              </w:rPr>
              <w:t xml:space="preserve">  </w:t>
            </w:r>
            <w:r w:rsidRPr="00FF5A1D">
              <w:rPr>
                <w:rFonts w:eastAsia="Times New Roman" w:cs="Arial"/>
                <w:b/>
                <w:sz w:val="18"/>
                <w:szCs w:val="20"/>
              </w:rPr>
              <w:t xml:space="preserve">Date:  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71BAD4" w14:textId="77777777" w:rsidR="00060322" w:rsidRPr="008E667A" w:rsidRDefault="00060322" w:rsidP="00F13C54">
            <w:pPr>
              <w:spacing w:after="0" w:line="220" w:lineRule="exact"/>
              <w:ind w:left="-108"/>
              <w:outlineLvl w:val="2"/>
              <w:rPr>
                <w:rFonts w:eastAsia="Times New Roman" w:cs="Arial"/>
                <w:b/>
                <w:sz w:val="18"/>
                <w:szCs w:val="19"/>
              </w:rPr>
            </w:pPr>
          </w:p>
        </w:tc>
      </w:tr>
    </w:tbl>
    <w:p w14:paraId="496EAA82" w14:textId="77777777" w:rsidR="00AF137E" w:rsidRDefault="00AF137E" w:rsidP="00AF13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F137E" w:rsidSect="00AF1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81" w:right="720" w:bottom="63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1B56" w14:textId="77777777" w:rsidR="000E7FE1" w:rsidRDefault="000E7FE1" w:rsidP="00AF137E">
      <w:pPr>
        <w:spacing w:after="0" w:line="240" w:lineRule="auto"/>
      </w:pPr>
      <w:r>
        <w:separator/>
      </w:r>
    </w:p>
  </w:endnote>
  <w:endnote w:type="continuationSeparator" w:id="0">
    <w:p w14:paraId="2C6680D8" w14:textId="77777777" w:rsidR="000E7FE1" w:rsidRDefault="000E7FE1" w:rsidP="00A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F378" w14:textId="77777777" w:rsidR="003A1CBB" w:rsidRDefault="003A1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5DB9" w14:textId="77777777" w:rsidR="003A1CBB" w:rsidRDefault="003A1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0DF9" w14:textId="77777777" w:rsidR="003A1CBB" w:rsidRDefault="003A1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E116" w14:textId="77777777" w:rsidR="000E7FE1" w:rsidRDefault="000E7FE1" w:rsidP="00AF137E">
      <w:pPr>
        <w:spacing w:after="0" w:line="240" w:lineRule="auto"/>
      </w:pPr>
      <w:r>
        <w:separator/>
      </w:r>
    </w:p>
  </w:footnote>
  <w:footnote w:type="continuationSeparator" w:id="0">
    <w:p w14:paraId="67F8BB44" w14:textId="77777777" w:rsidR="000E7FE1" w:rsidRDefault="000E7FE1" w:rsidP="00AF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B3D3" w14:textId="77777777" w:rsidR="003A1CBB" w:rsidRDefault="003A1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9F0E" w14:textId="77777777" w:rsidR="00AF137E" w:rsidRPr="00AF137E" w:rsidRDefault="00AF137E" w:rsidP="00C93D5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66583" wp14:editId="4D41296E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062686" cy="457200"/>
          <wp:effectExtent l="0" t="0" r="0" b="0"/>
          <wp:wrapNone/>
          <wp:docPr id="3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D5F">
      <w:rPr>
        <w:szCs w:val="24"/>
      </w:rPr>
      <w:tab/>
    </w:r>
    <w:r w:rsidRPr="00AF137E">
      <w:rPr>
        <w:b/>
        <w:szCs w:val="24"/>
      </w:rPr>
      <w:t>The Samet Way</w:t>
    </w:r>
    <w:r w:rsidR="00C93D5F">
      <w:rPr>
        <w:b/>
        <w:szCs w:val="24"/>
      </w:rPr>
      <w:t xml:space="preserve"> - </w:t>
    </w:r>
    <w:r w:rsidRPr="00AF137E">
      <w:rPr>
        <w:b/>
        <w:szCs w:val="24"/>
      </w:rPr>
      <w:t xml:space="preserve">Safety Documentation </w:t>
    </w:r>
  </w:p>
  <w:p w14:paraId="22C7C79C" w14:textId="29AE2EF2" w:rsidR="00AF137E" w:rsidRPr="00AF137E" w:rsidRDefault="00AF137E" w:rsidP="00C93D5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/>
        <w:szCs w:val="24"/>
      </w:rPr>
    </w:pPr>
    <w:r w:rsidRPr="00AF137E">
      <w:rPr>
        <w:b/>
        <w:szCs w:val="24"/>
      </w:rPr>
      <w:t xml:space="preserve">                                                                                                                         </w:t>
    </w:r>
    <w:r w:rsidR="00080EEF">
      <w:rPr>
        <w:b/>
        <w:szCs w:val="24"/>
      </w:rPr>
      <w:t>Crane Analysis Pre-Erection</w:t>
    </w:r>
  </w:p>
  <w:p w14:paraId="6541783F" w14:textId="10E946B5" w:rsidR="00AF137E" w:rsidRPr="00CA0075" w:rsidRDefault="00CA0075" w:rsidP="00C93D5F">
    <w:pPr>
      <w:pStyle w:val="Header"/>
      <w:tabs>
        <w:tab w:val="clear" w:pos="4680"/>
        <w:tab w:val="clear" w:pos="9360"/>
        <w:tab w:val="center" w:pos="4320"/>
        <w:tab w:val="right" w:pos="10350"/>
      </w:tabs>
      <w:ind w:left="-720"/>
      <w:jc w:val="right"/>
      <w:rPr>
        <w:b/>
        <w:sz w:val="16"/>
        <w:szCs w:val="16"/>
      </w:rPr>
    </w:pPr>
    <w:r w:rsidRPr="00CA0075">
      <w:rPr>
        <w:sz w:val="16"/>
        <w:szCs w:val="16"/>
      </w:rPr>
      <w:t>(Frequency – Once/</w:t>
    </w:r>
    <w:r w:rsidR="00080EEF">
      <w:rPr>
        <w:sz w:val="16"/>
        <w:szCs w:val="16"/>
      </w:rPr>
      <w:t>Setup</w:t>
    </w:r>
    <w:r w:rsidRPr="00CA0075">
      <w:rPr>
        <w:sz w:val="16"/>
        <w:szCs w:val="16"/>
      </w:rPr>
      <w:t>)</w:t>
    </w:r>
    <w:r w:rsidR="00C93D5F">
      <w:rPr>
        <w:sz w:val="16"/>
        <w:szCs w:val="16"/>
      </w:rPr>
      <w:t xml:space="preserve"> – 01/30/18; Rev. 0</w:t>
    </w:r>
  </w:p>
  <w:p w14:paraId="1BAEFB28" w14:textId="36731074" w:rsidR="00AF137E" w:rsidRPr="003A1CBB" w:rsidRDefault="003A1CBB" w:rsidP="003A1CBB">
    <w:pPr>
      <w:pStyle w:val="Header"/>
      <w:jc w:val="right"/>
      <w:rPr>
        <w:sz w:val="16"/>
        <w:szCs w:val="16"/>
      </w:rPr>
    </w:pPr>
    <w:bookmarkStart w:id="0" w:name="_GoBack"/>
    <w:bookmarkEnd w:id="0"/>
    <w:r w:rsidRPr="003A1CBB">
      <w:rPr>
        <w:sz w:val="16"/>
        <w:szCs w:val="16"/>
      </w:rPr>
      <w:t xml:space="preserve">Page </w:t>
    </w:r>
    <w:r w:rsidRPr="003A1CBB">
      <w:rPr>
        <w:sz w:val="16"/>
        <w:szCs w:val="16"/>
      </w:rPr>
      <w:fldChar w:fldCharType="begin"/>
    </w:r>
    <w:r w:rsidRPr="003A1CBB">
      <w:rPr>
        <w:sz w:val="16"/>
        <w:szCs w:val="16"/>
      </w:rPr>
      <w:instrText xml:space="preserve"> PAGE   \* MERGEFORMAT </w:instrText>
    </w:r>
    <w:r w:rsidRPr="003A1CBB">
      <w:rPr>
        <w:sz w:val="16"/>
        <w:szCs w:val="16"/>
      </w:rPr>
      <w:fldChar w:fldCharType="separate"/>
    </w:r>
    <w:r w:rsidR="003D6CC0">
      <w:rPr>
        <w:noProof/>
        <w:sz w:val="16"/>
        <w:szCs w:val="16"/>
      </w:rPr>
      <w:t>1</w:t>
    </w:r>
    <w:r w:rsidRPr="003A1CBB">
      <w:rPr>
        <w:noProof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8781" w14:textId="77777777" w:rsidR="003A1CBB" w:rsidRDefault="003A1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E"/>
    <w:rsid w:val="00040672"/>
    <w:rsid w:val="00060322"/>
    <w:rsid w:val="00080EEF"/>
    <w:rsid w:val="000E7FE1"/>
    <w:rsid w:val="00350D51"/>
    <w:rsid w:val="003A1CBB"/>
    <w:rsid w:val="003D6CC0"/>
    <w:rsid w:val="00405FFB"/>
    <w:rsid w:val="00602E98"/>
    <w:rsid w:val="0068372C"/>
    <w:rsid w:val="008D2AF8"/>
    <w:rsid w:val="00AF137E"/>
    <w:rsid w:val="00C93D5F"/>
    <w:rsid w:val="00CA0075"/>
    <w:rsid w:val="00D06903"/>
    <w:rsid w:val="00F13C54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A68F3E"/>
  <w15:chartTrackingRefBased/>
  <w15:docId w15:val="{E94A2D02-909C-4692-818D-F593B0C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7E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AF137E"/>
    <w:pPr>
      <w:keepNext/>
      <w:numPr>
        <w:numId w:val="1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AF137E"/>
    <w:pPr>
      <w:keepNext/>
      <w:numPr>
        <w:ilvl w:val="1"/>
        <w:numId w:val="1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F137E"/>
    <w:pPr>
      <w:numPr>
        <w:ilvl w:val="2"/>
        <w:numId w:val="1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F137E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rsid w:val="00AF137E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F137E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F137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F137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F137E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37E"/>
    <w:rPr>
      <w:rFonts w:ascii="Arial" w:eastAsiaTheme="majorEastAsia" w:hAnsi="Arial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AF137E"/>
    <w:rPr>
      <w:rFonts w:ascii="Arial Bold" w:eastAsiaTheme="majorEastAsia" w:hAnsi="Arial Bold" w:cstheme="majorBidi"/>
      <w:b/>
      <w:bCs/>
      <w:caps/>
    </w:rPr>
  </w:style>
  <w:style w:type="character" w:customStyle="1" w:styleId="Heading3Char">
    <w:name w:val="Heading 3 Char"/>
    <w:basedOn w:val="DefaultParagraphFont"/>
    <w:link w:val="Heading3"/>
    <w:rsid w:val="00AF137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AF137E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AF137E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137E"/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AF13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F13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F137E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F137E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F137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AF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E"/>
    <w:rPr>
      <w:rFonts w:ascii="Arial" w:hAnsi="Arial"/>
    </w:rPr>
  </w:style>
  <w:style w:type="table" w:styleId="TableGrid">
    <w:name w:val="Table Grid"/>
    <w:basedOn w:val="TableNormal"/>
    <w:uiPriority w:val="39"/>
    <w:rsid w:val="0006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A. Tuck, PE</dc:creator>
  <cp:keywords/>
  <dc:description/>
  <cp:lastModifiedBy>Marshall A. Tuck, PE</cp:lastModifiedBy>
  <cp:revision>10</cp:revision>
  <cp:lastPrinted>2018-04-19T12:34:00Z</cp:lastPrinted>
  <dcterms:created xsi:type="dcterms:W3CDTF">2018-03-28T19:59:00Z</dcterms:created>
  <dcterms:modified xsi:type="dcterms:W3CDTF">2018-04-19T12:36:00Z</dcterms:modified>
</cp:coreProperties>
</file>